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372" w:type="dxa"/>
        <w:tblLayout w:type="fixed"/>
        <w:tblLook w:val="0000"/>
      </w:tblPr>
      <w:tblGrid>
        <w:gridCol w:w="4200"/>
        <w:gridCol w:w="5670"/>
      </w:tblGrid>
      <w:tr w:rsidR="009C0D65" w:rsidRPr="009C0D65" w:rsidTr="00DE3B9A">
        <w:tc>
          <w:tcPr>
            <w:tcW w:w="4200" w:type="dxa"/>
          </w:tcPr>
          <w:p w:rsidR="009C0D65" w:rsidRPr="009C0D65" w:rsidRDefault="00E42D3B" w:rsidP="002B1321">
            <w:pPr>
              <w:keepNext/>
              <w:spacing w:after="0" w:line="240" w:lineRule="auto"/>
              <w:jc w:val="both"/>
              <w:outlineLvl w:val="1"/>
              <w:rPr>
                <w:rFonts w:eastAsia="Times New Roman" w:cs="Times New Roman"/>
                <w:bCs/>
                <w:sz w:val="24"/>
                <w:szCs w:val="28"/>
              </w:rPr>
            </w:pPr>
            <w:r>
              <w:rPr>
                <w:rFonts w:eastAsia="Times New Roman" w:cs="Times New Roman"/>
                <w:bCs/>
                <w:sz w:val="24"/>
                <w:szCs w:val="28"/>
              </w:rPr>
              <w:t xml:space="preserve">     </w:t>
            </w:r>
            <w:r w:rsidR="009C0D65" w:rsidRPr="009C0D65">
              <w:rPr>
                <w:rFonts w:eastAsia="Times New Roman" w:cs="Times New Roman"/>
                <w:bCs/>
                <w:sz w:val="24"/>
                <w:szCs w:val="28"/>
              </w:rPr>
              <w:t>PHÒNG GD&amp;ĐT UÔNG BÍ</w:t>
            </w:r>
          </w:p>
        </w:tc>
        <w:tc>
          <w:tcPr>
            <w:tcW w:w="5670" w:type="dxa"/>
          </w:tcPr>
          <w:p w:rsidR="009C0D65" w:rsidRPr="009C0D65" w:rsidRDefault="009C0D65" w:rsidP="002B1321">
            <w:pPr>
              <w:spacing w:after="0" w:line="240" w:lineRule="auto"/>
              <w:jc w:val="both"/>
              <w:rPr>
                <w:rFonts w:ascii="Times New Roman Bold" w:eastAsia="Times New Roman" w:hAnsi="Times New Roman Bold" w:cs="Times New Roman"/>
                <w:b/>
                <w:bCs/>
                <w:sz w:val="24"/>
                <w:szCs w:val="24"/>
              </w:rPr>
            </w:pPr>
            <w:r w:rsidRPr="009C0D65">
              <w:rPr>
                <w:rFonts w:eastAsia="Times New Roman" w:cs="Times New Roman"/>
                <w:b/>
                <w:bCs/>
                <w:sz w:val="24"/>
                <w:szCs w:val="24"/>
              </w:rPr>
              <w:t xml:space="preserve">      CỘNG HOÀ XÃ HỘI CHỦ NGHĨA VIỆT </w:t>
            </w:r>
            <w:smartTag w:uri="urn:schemas-microsoft-com:office:smarttags" w:element="place">
              <w:r w:rsidRPr="009C0D65">
                <w:rPr>
                  <w:rFonts w:eastAsia="Times New Roman" w:cs="Times New Roman"/>
                  <w:b/>
                  <w:bCs/>
                  <w:sz w:val="24"/>
                  <w:szCs w:val="24"/>
                </w:rPr>
                <w:t>NAM</w:t>
              </w:r>
            </w:smartTag>
          </w:p>
        </w:tc>
      </w:tr>
      <w:tr w:rsidR="009C0D65" w:rsidRPr="009C0D65" w:rsidTr="00DE3B9A">
        <w:tc>
          <w:tcPr>
            <w:tcW w:w="4200" w:type="dxa"/>
          </w:tcPr>
          <w:p w:rsidR="009C0D65" w:rsidRPr="009C0D65" w:rsidRDefault="0008547D" w:rsidP="002B1321">
            <w:pPr>
              <w:spacing w:after="0" w:line="240" w:lineRule="auto"/>
              <w:jc w:val="both"/>
              <w:rPr>
                <w:rFonts w:eastAsia="Times New Roman" w:cs="Times New Roman"/>
                <w:b/>
                <w:bCs/>
                <w:sz w:val="24"/>
                <w:szCs w:val="28"/>
              </w:rPr>
            </w:pPr>
            <w:r>
              <w:rPr>
                <w:rFonts w:eastAsia="Times New Roman" w:cs="Times New Roman"/>
                <w:b/>
                <w:bCs/>
                <w:noProof/>
                <w:sz w:val="24"/>
                <w:szCs w:val="28"/>
              </w:rPr>
              <w:pict>
                <v:line id="Straight Connector 11" o:spid="_x0000_s1026" style="position:absolute;left:0;text-align:left;z-index:251659264;visibility:visible;mso-position-horizontal-relative:text;mso-position-vertical-relative:text" from="30.4pt,13.2pt" to="156.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Zs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WpmA5RvQWS0hxKzTW+Y9c9yhsSiyFCsKRghyfnQfq&#10;kHpLCddKb4SU0Xyp0FDixXQyjQVOS8FCMKQ52+4radGRhPGJv6ADgD2kWX1QLIJ1nLD1de+JkJc9&#10;5EsV8KAVoHPdXebj2yJdrOfreT7KJ7P1KE/revRhU+Wj2SZ7P63f1VVVZ98DtSwvOsEYV4HdbVaz&#10;/O9m4fpqLlN2n9a7DMkjemwRyN7+I+noZbDvMgh7zc5bG9QItsJ4xuTrUwrz/+s5Zv188KsfAAAA&#10;//8DAFBLAwQUAAYACAAAACEAA9jhh9wAAAAIAQAADwAAAGRycy9kb3ducmV2LnhtbEyPwU7DMBBE&#10;70j8g7VIXCrqkFaFhjgVAnLrhQLiuo2XJCJep7HbBr6+izjAcWdGs2/y1eg6daAhtJ4NXE8TUMSV&#10;ty3XBl5fyqtbUCEiW+w8k4EvCrAqzs9yzKw/8jMdNrFWUsIhQwNNjH2mdagachimvicW78MPDqOc&#10;Q63tgEcpd51Ok2ShHbYsHxrs6aGh6nOzdwZC+Ua78ntSTZL3We0p3T2un9CYy4vx/g5UpDH+heEH&#10;X9ChEKat37MNqjOwvEklaSBdzEGJP5svRdj+CrrI9f8BxQkAAP//AwBQSwECLQAUAAYACAAAACEA&#10;toM4kv4AAADhAQAAEwAAAAAAAAAAAAAAAAAAAAAAW0NvbnRlbnRfVHlwZXNdLnhtbFBLAQItABQA&#10;BgAIAAAAIQA4/SH/1gAAAJQBAAALAAAAAAAAAAAAAAAAAC8BAABfcmVscy8ucmVsc1BLAQItABQA&#10;BgAIAAAAIQBA8EZsHgIAADgEAAAOAAAAAAAAAAAAAAAAAC4CAABkcnMvZTJvRG9jLnhtbFBLAQIt&#10;ABQABgAIAAAAIQAD2OGH3AAAAAgBAAAPAAAAAAAAAAAAAAAAAHgEAABkcnMvZG93bnJldi54bWxQ&#10;SwUGAAAAAAQABADzAAAAgQUAAAAA&#10;"/>
              </w:pict>
            </w:r>
            <w:r w:rsidR="00783063">
              <w:rPr>
                <w:rFonts w:eastAsia="Times New Roman" w:cs="Times New Roman"/>
                <w:b/>
                <w:bCs/>
                <w:sz w:val="24"/>
                <w:szCs w:val="28"/>
              </w:rPr>
              <w:t xml:space="preserve">TRƯỜNG TH PHƯƠNG ĐÔNG </w:t>
            </w:r>
            <w:r w:rsidR="009C0D65" w:rsidRPr="009C0D65">
              <w:rPr>
                <w:rFonts w:eastAsia="Times New Roman" w:cs="Times New Roman"/>
                <w:b/>
                <w:bCs/>
                <w:sz w:val="24"/>
                <w:szCs w:val="28"/>
              </w:rPr>
              <w:t>A</w:t>
            </w:r>
          </w:p>
        </w:tc>
        <w:tc>
          <w:tcPr>
            <w:tcW w:w="5670" w:type="dxa"/>
          </w:tcPr>
          <w:p w:rsidR="009C0D65" w:rsidRPr="009C0D65" w:rsidRDefault="009C0D65" w:rsidP="002B1321">
            <w:pPr>
              <w:spacing w:after="0" w:line="240" w:lineRule="auto"/>
              <w:jc w:val="both"/>
              <w:rPr>
                <w:rFonts w:ascii="Times New Roman Bold" w:eastAsia="Times New Roman" w:hAnsi="Times New Roman Bold" w:cs="Times New Roman"/>
                <w:b/>
                <w:bCs/>
                <w:sz w:val="26"/>
                <w:szCs w:val="26"/>
              </w:rPr>
            </w:pPr>
            <w:r w:rsidRPr="009C0D65">
              <w:rPr>
                <w:rFonts w:ascii="Times New Roman Bold" w:eastAsia="Times New Roman" w:hAnsi="Times New Roman Bold" w:cs="Times New Roman"/>
                <w:b/>
                <w:bCs/>
                <w:sz w:val="26"/>
                <w:szCs w:val="26"/>
              </w:rPr>
              <w:t xml:space="preserve">                     Độc lập - Tự do - Hạnh phúc</w:t>
            </w:r>
          </w:p>
        </w:tc>
      </w:tr>
      <w:tr w:rsidR="009C0D65" w:rsidRPr="009C0D65" w:rsidTr="00DE3B9A">
        <w:trPr>
          <w:trHeight w:val="373"/>
        </w:trPr>
        <w:tc>
          <w:tcPr>
            <w:tcW w:w="4200" w:type="dxa"/>
          </w:tcPr>
          <w:p w:rsidR="00E42D3B" w:rsidRDefault="00E42D3B" w:rsidP="002B1321">
            <w:pPr>
              <w:spacing w:after="0" w:line="240" w:lineRule="auto"/>
              <w:jc w:val="both"/>
              <w:rPr>
                <w:rFonts w:eastAsia="Times New Roman" w:cs="Times New Roman"/>
                <w:sz w:val="26"/>
                <w:szCs w:val="26"/>
                <w:lang w:val="fr-BE"/>
              </w:rPr>
            </w:pPr>
          </w:p>
          <w:p w:rsidR="009C0D65" w:rsidRPr="009C0D65" w:rsidRDefault="00E42D3B" w:rsidP="002B1321">
            <w:pPr>
              <w:spacing w:after="0" w:line="240" w:lineRule="auto"/>
              <w:jc w:val="both"/>
              <w:rPr>
                <w:rFonts w:eastAsia="Times New Roman" w:cs="Times New Roman"/>
                <w:sz w:val="26"/>
                <w:szCs w:val="26"/>
                <w:lang w:val="fr-BE"/>
              </w:rPr>
            </w:pPr>
            <w:r>
              <w:rPr>
                <w:rFonts w:eastAsia="Times New Roman" w:cs="Times New Roman"/>
                <w:sz w:val="26"/>
                <w:szCs w:val="26"/>
                <w:lang w:val="fr-BE"/>
              </w:rPr>
              <w:t xml:space="preserve">            </w:t>
            </w:r>
            <w:r w:rsidR="00783063">
              <w:rPr>
                <w:rFonts w:eastAsia="Times New Roman" w:cs="Times New Roman"/>
                <w:sz w:val="26"/>
                <w:szCs w:val="26"/>
                <w:lang w:val="fr-BE"/>
              </w:rPr>
              <w:t xml:space="preserve"> Số:  </w:t>
            </w:r>
            <w:r w:rsidR="005409DE">
              <w:rPr>
                <w:rFonts w:eastAsia="Times New Roman" w:cs="Times New Roman"/>
                <w:sz w:val="26"/>
                <w:szCs w:val="26"/>
                <w:lang w:val="fr-BE"/>
              </w:rPr>
              <w:t>25</w:t>
            </w:r>
            <w:r w:rsidR="00783063">
              <w:rPr>
                <w:rFonts w:eastAsia="Times New Roman" w:cs="Times New Roman"/>
                <w:sz w:val="26"/>
                <w:szCs w:val="26"/>
                <w:lang w:val="fr-BE"/>
              </w:rPr>
              <w:t xml:space="preserve"> </w:t>
            </w:r>
            <w:r w:rsidR="00946EBB">
              <w:rPr>
                <w:rFonts w:eastAsia="Times New Roman" w:cs="Times New Roman"/>
                <w:sz w:val="26"/>
                <w:szCs w:val="26"/>
                <w:lang w:val="fr-BE"/>
              </w:rPr>
              <w:t>/</w:t>
            </w:r>
            <w:bookmarkStart w:id="0" w:name="_GoBack"/>
            <w:bookmarkEnd w:id="0"/>
            <w:r w:rsidR="00783063">
              <w:rPr>
                <w:rFonts w:eastAsia="Times New Roman" w:cs="Times New Roman"/>
                <w:sz w:val="26"/>
                <w:szCs w:val="26"/>
                <w:lang w:val="fr-BE"/>
              </w:rPr>
              <w:t>THPĐ</w:t>
            </w:r>
            <w:r w:rsidR="009C0D65" w:rsidRPr="009C0D65">
              <w:rPr>
                <w:rFonts w:eastAsia="Times New Roman" w:cs="Times New Roman"/>
                <w:sz w:val="26"/>
                <w:szCs w:val="26"/>
                <w:lang w:val="fr-BE"/>
              </w:rPr>
              <w:t>A</w:t>
            </w:r>
          </w:p>
          <w:p w:rsidR="009C0D65" w:rsidRDefault="009C0D65" w:rsidP="002B1321">
            <w:pPr>
              <w:spacing w:after="0" w:line="240" w:lineRule="auto"/>
              <w:jc w:val="both"/>
              <w:rPr>
                <w:rFonts w:eastAsia="Calibri" w:cs="Times New Roman"/>
                <w:sz w:val="24"/>
                <w:szCs w:val="24"/>
              </w:rPr>
            </w:pPr>
          </w:p>
          <w:p w:rsidR="00845AE3" w:rsidRPr="009C0D65" w:rsidRDefault="00845AE3" w:rsidP="002B1321">
            <w:pPr>
              <w:spacing w:after="0" w:line="240" w:lineRule="auto"/>
              <w:jc w:val="both"/>
              <w:rPr>
                <w:rFonts w:eastAsia="Calibri" w:cs="Times New Roman"/>
                <w:sz w:val="24"/>
                <w:szCs w:val="24"/>
              </w:rPr>
            </w:pPr>
          </w:p>
        </w:tc>
        <w:tc>
          <w:tcPr>
            <w:tcW w:w="5670" w:type="dxa"/>
          </w:tcPr>
          <w:p w:rsidR="009C0D65" w:rsidRDefault="0008547D" w:rsidP="002B1321">
            <w:pPr>
              <w:keepNext/>
              <w:spacing w:after="0" w:line="240" w:lineRule="auto"/>
              <w:jc w:val="both"/>
              <w:outlineLvl w:val="0"/>
              <w:rPr>
                <w:rFonts w:eastAsia="Times New Roman" w:cs="Times New Roman"/>
                <w:i/>
                <w:sz w:val="30"/>
                <w:szCs w:val="28"/>
              </w:rPr>
            </w:pPr>
            <w:r>
              <w:rPr>
                <w:rFonts w:eastAsia="Times New Roman" w:cs="Times New Roman"/>
                <w:i/>
                <w:noProof/>
                <w:sz w:val="30"/>
                <w:szCs w:val="28"/>
              </w:rPr>
              <w:pict>
                <v:line id="Straight Connector 10" o:spid="_x0000_s1027" style="position:absolute;left:0;text-align:left;z-index:251660288;visibility:visible;mso-position-horizontal-relative:text;mso-position-vertical-relative:text" from="81.6pt,1.25pt" to="21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i9HgIAADgEAAAOAAAAZHJzL2Uyb0RvYy54bWysU02P2yAQvVfqf0C+Z22n3mxirbOq7KSX&#10;bRsp2x9AANuomEFA4kRV/3sH8qHd9lJV9QEPzMzjzZvh8ek4KHIQ1knQVZLfZQkRmgGXuquSby/r&#10;yTwhzlPNqQItquQkXPK0fP/ucTSlmEIPigtLEES7cjRV0ntvyjR1rBcDdXdghEZnC3agHre2S7ml&#10;I6IPKp1m2SwdwXJjgQnn8LQ5O5NlxG9bwfzXtnXCE1UlyM3H1cZ1F9Z0+UjLzlLTS3ahQf+BxUCl&#10;xktvUA31lOyt/ANqkMyCg9bfMRhSaFvJRKwBq8mz36rZ9tSIWAuK48xNJvf/YNmXw8YSybF3KI+m&#10;A/Zo6y2VXe9JDVqjgmAJOlGp0bgSE2q9saFWdtRb8wzsuyMa6p7qTkTGLyeDKHnISN+khI0zeN9u&#10;/AwcY+jeQ5Tt2NohQKIg5Bi7c7p1Rxw9YXiYzx5mRYYs2dWX0vKaaKzznwQMJBhVoqQOwtGSHp6d&#10;D0RoeQ0JxxrWUqnYfKXJWCWL++l9THCgJA/OEOZst6uVJQcaxid+sSr0vA6zsNc8gvWC8tXF9lSq&#10;s42XKx3wsBSkc7HO8/FjkS1W89W8mBTT2WpSZE0z+biui8lsnT/cNx+aum7yn4FaXpS95FzowO46&#10;q3nxd7NweTXnKbtN602G9C161AvJXv+RdOxlaN95EHbATxt77TGOZwy+PKUw/6/3aL9+8MtfAAAA&#10;//8DAFBLAwQUAAYACAAAACEAEGxtENkAAAAHAQAADwAAAGRycy9kb3ducmV2LnhtbEyOwU7DMBBE&#10;70j8g7VIXCrq4EJBIU6FgNy4UEBct/GSRMTrNHbbwNezcIHj04xmXrGafK/2NMYusIXzeQaKuA6u&#10;48bCy3N1dg0qJmSHfWCy8EkRVuXxUYG5Cwd+ov06NUpGOOZooU1pyLWOdUse4zwMxJK9h9FjEhwb&#10;7UY8yLjvtcmypfbYsTy0ONBdS/XHeuctxOqVttXXrJ5lb4smkNnePz6gtacn0+0NqERT+ivDj76o&#10;QylOm7BjF1UvvFwYqVowl6AkvzBXwptf1mWh//uX3wAAAP//AwBQSwECLQAUAAYACAAAACEAtoM4&#10;kv4AAADhAQAAEwAAAAAAAAAAAAAAAAAAAAAAW0NvbnRlbnRfVHlwZXNdLnhtbFBLAQItABQABgAI&#10;AAAAIQA4/SH/1gAAAJQBAAALAAAAAAAAAAAAAAAAAC8BAABfcmVscy8ucmVsc1BLAQItABQABgAI&#10;AAAAIQAuQji9HgIAADgEAAAOAAAAAAAAAAAAAAAAAC4CAABkcnMvZTJvRG9jLnhtbFBLAQItABQA&#10;BgAIAAAAIQAQbG0Q2QAAAAcBAAAPAAAAAAAAAAAAAAAAAHgEAABkcnMvZG93bnJldi54bWxQSwUG&#10;AAAAAAQABADzAAAAfgUAAAAA&#10;"/>
              </w:pict>
            </w:r>
          </w:p>
          <w:p w:rsidR="009C0D65" w:rsidRPr="009C0D65" w:rsidRDefault="009E12A6" w:rsidP="002B1321">
            <w:pPr>
              <w:keepNext/>
              <w:spacing w:after="0" w:line="240" w:lineRule="auto"/>
              <w:jc w:val="both"/>
              <w:outlineLvl w:val="0"/>
              <w:rPr>
                <w:rFonts w:eastAsia="Times New Roman" w:cs="Times New Roman"/>
                <w:i/>
                <w:sz w:val="26"/>
                <w:szCs w:val="26"/>
              </w:rPr>
            </w:pPr>
            <w:r>
              <w:rPr>
                <w:rFonts w:eastAsia="Times New Roman" w:cs="Times New Roman"/>
                <w:i/>
                <w:sz w:val="26"/>
                <w:szCs w:val="26"/>
              </w:rPr>
              <w:t xml:space="preserve">                 </w:t>
            </w:r>
            <w:r w:rsidR="00783063">
              <w:rPr>
                <w:rFonts w:eastAsia="Times New Roman" w:cs="Times New Roman"/>
                <w:i/>
                <w:sz w:val="26"/>
                <w:szCs w:val="26"/>
              </w:rPr>
              <w:t xml:space="preserve">  </w:t>
            </w:r>
            <w:r w:rsidR="009C0D65" w:rsidRPr="009C0D65">
              <w:rPr>
                <w:rFonts w:eastAsia="Times New Roman" w:cs="Times New Roman"/>
                <w:i/>
                <w:sz w:val="26"/>
                <w:szCs w:val="26"/>
              </w:rPr>
              <w:t xml:space="preserve">Uông Bí, ngày </w:t>
            </w:r>
            <w:r w:rsidR="00E42D3B">
              <w:rPr>
                <w:rFonts w:eastAsia="Times New Roman" w:cs="Times New Roman"/>
                <w:i/>
                <w:sz w:val="26"/>
                <w:szCs w:val="26"/>
              </w:rPr>
              <w:t>29</w:t>
            </w:r>
            <w:r w:rsidR="009C0D65" w:rsidRPr="009C0D65">
              <w:rPr>
                <w:rFonts w:eastAsia="Times New Roman" w:cs="Times New Roman"/>
                <w:i/>
                <w:sz w:val="26"/>
                <w:szCs w:val="26"/>
              </w:rPr>
              <w:t xml:space="preserve"> tháng 4 năm 2020</w:t>
            </w:r>
          </w:p>
        </w:tc>
      </w:tr>
    </w:tbl>
    <w:p w:rsidR="009C0D65" w:rsidRPr="009C0D65" w:rsidRDefault="009C0D65" w:rsidP="002B1321">
      <w:pPr>
        <w:spacing w:after="0" w:line="240" w:lineRule="auto"/>
        <w:jc w:val="both"/>
        <w:rPr>
          <w:rFonts w:eastAsia="Times New Roman" w:cs="Arial"/>
          <w:color w:val="0D0D0D"/>
          <w:sz w:val="16"/>
          <w:szCs w:val="16"/>
        </w:rPr>
      </w:pPr>
    </w:p>
    <w:tbl>
      <w:tblPr>
        <w:tblW w:w="8976" w:type="dxa"/>
        <w:tblInd w:w="629" w:type="dxa"/>
        <w:tblLayout w:type="fixed"/>
        <w:tblCellMar>
          <w:left w:w="0" w:type="dxa"/>
          <w:right w:w="0" w:type="dxa"/>
        </w:tblCellMar>
        <w:tblLook w:val="01E0"/>
      </w:tblPr>
      <w:tblGrid>
        <w:gridCol w:w="8976"/>
      </w:tblGrid>
      <w:tr w:rsidR="009C0D65" w:rsidRPr="009C0D65" w:rsidTr="002B1321">
        <w:trPr>
          <w:trHeight w:val="1008"/>
        </w:trPr>
        <w:tc>
          <w:tcPr>
            <w:tcW w:w="8976" w:type="dxa"/>
          </w:tcPr>
          <w:p w:rsidR="00C13256" w:rsidRDefault="00C13256" w:rsidP="002B1321">
            <w:pPr>
              <w:spacing w:after="0" w:line="240" w:lineRule="auto"/>
              <w:jc w:val="center"/>
              <w:rPr>
                <w:lang w:val="nl-NL"/>
              </w:rPr>
            </w:pPr>
            <w:r>
              <w:rPr>
                <w:b/>
                <w:lang w:val="nl-NL"/>
              </w:rPr>
              <w:t>KẾ HOẠCH</w:t>
            </w:r>
          </w:p>
          <w:p w:rsidR="00C13256" w:rsidRDefault="00C13256" w:rsidP="002B1321">
            <w:pPr>
              <w:spacing w:after="0" w:line="240" w:lineRule="auto"/>
              <w:jc w:val="center"/>
              <w:rPr>
                <w:b/>
                <w:lang w:val="nl-NL"/>
              </w:rPr>
            </w:pPr>
            <w:r>
              <w:rPr>
                <w:b/>
                <w:noProof/>
                <w:lang w:val="nl-NL"/>
              </w:rPr>
              <w:t>Phòng, chống dịch Covvid-19</w:t>
            </w:r>
            <w:r>
              <w:rPr>
                <w:b/>
                <w:lang w:val="nl-NL"/>
              </w:rPr>
              <w:t xml:space="preserve"> khi học sinh trở lại trường học</w:t>
            </w:r>
          </w:p>
          <w:p w:rsidR="00C13256" w:rsidRDefault="0008547D" w:rsidP="002B1321">
            <w:pPr>
              <w:spacing w:after="0" w:line="240" w:lineRule="auto"/>
              <w:ind w:firstLine="720"/>
              <w:jc w:val="center"/>
              <w:rPr>
                <w:sz w:val="22"/>
                <w:lang w:val="nl-NL"/>
              </w:rPr>
            </w:pPr>
            <w:r w:rsidRPr="0008547D">
              <w:rPr>
                <w:rFonts w:ascii=".VnTime" w:hAnsi=".VnTime"/>
              </w:rPr>
              <w:pict>
                <v:line id="_x0000_s1028" style="position:absolute;left:0;text-align:left;z-index:251662336" from="156pt,.4pt" to="282pt,.4pt"/>
              </w:pict>
            </w:r>
          </w:p>
          <w:p w:rsidR="009C0D65" w:rsidRPr="00611647" w:rsidRDefault="009C0D65" w:rsidP="002B1321">
            <w:pPr>
              <w:widowControl w:val="0"/>
              <w:autoSpaceDE w:val="0"/>
              <w:autoSpaceDN w:val="0"/>
              <w:spacing w:after="0" w:line="240" w:lineRule="auto"/>
              <w:ind w:left="200"/>
              <w:jc w:val="center"/>
              <w:rPr>
                <w:rFonts w:eastAsia="Times New Roman" w:cs="Times New Roman"/>
                <w:b/>
                <w:sz w:val="24"/>
                <w:szCs w:val="24"/>
              </w:rPr>
            </w:pPr>
          </w:p>
        </w:tc>
      </w:tr>
      <w:tr w:rsidR="009C0D65" w:rsidRPr="009C0D65" w:rsidTr="002B1321">
        <w:trPr>
          <w:trHeight w:val="70"/>
        </w:trPr>
        <w:tc>
          <w:tcPr>
            <w:tcW w:w="8976" w:type="dxa"/>
          </w:tcPr>
          <w:p w:rsidR="009C0D65" w:rsidRPr="00611647" w:rsidRDefault="009C0D65" w:rsidP="002B1321">
            <w:pPr>
              <w:widowControl w:val="0"/>
              <w:tabs>
                <w:tab w:val="left" w:pos="1687"/>
              </w:tabs>
              <w:autoSpaceDE w:val="0"/>
              <w:autoSpaceDN w:val="0"/>
              <w:spacing w:after="0" w:line="240" w:lineRule="auto"/>
              <w:rPr>
                <w:rFonts w:eastAsia="Times New Roman" w:cs="Times New Roman"/>
                <w:b/>
                <w:szCs w:val="28"/>
              </w:rPr>
            </w:pPr>
          </w:p>
        </w:tc>
      </w:tr>
    </w:tbl>
    <w:p w:rsidR="009C0D65" w:rsidRPr="002B1321" w:rsidRDefault="009C0D65" w:rsidP="002B1321">
      <w:pPr>
        <w:spacing w:after="0" w:line="240" w:lineRule="auto"/>
        <w:ind w:firstLine="720"/>
        <w:jc w:val="both"/>
        <w:rPr>
          <w:rFonts w:eastAsia="Times New Roman" w:cs="Arial"/>
          <w:color w:val="0D0D0D"/>
          <w:spacing w:val="-4"/>
          <w:szCs w:val="28"/>
        </w:rPr>
      </w:pPr>
      <w:r w:rsidRPr="002B1321">
        <w:rPr>
          <w:rFonts w:eastAsia="Times New Roman" w:cs="Times New Roman"/>
          <w:spacing w:val="-4"/>
          <w:szCs w:val="28"/>
        </w:rPr>
        <w:t>Thực hiện Công văn số 1398/BGDĐT-GDTC ngày 23/4/2020 của Bộ GD&amp;ĐT V/v hướng dẫn các điều kiện bảo đảm an toàn cho học sinh đi học trở lại và xử trí trường hợp nghi ngờ mắc Covid-19 trong trường học; Công văn số 2748/UBND-GD ngày 28/4/2020 của Ủy ban nhân dân Tỉnh Quảng Ninh V/v tổ chức cho học sinh, học viên, sinh viên đi học và đảm bảo an toàn phòng chống dịch bệnh tại các cơ sở giáo dục và đào tạo; Công văn số 1028/SGDĐT-CTTT ngày 29 tháng 4 năm 2020 của Sở Giáo dục &amp; Đào tạo V/v đảm bảo các điều kiện an toàn để học sinh đi học lại sau thời gian tạm nghỉ học phòng,chốngdịch bệnh Covid-19;</w:t>
      </w:r>
    </w:p>
    <w:p w:rsidR="009C0D65" w:rsidRPr="009C0D65" w:rsidRDefault="009C0D65" w:rsidP="002B1321">
      <w:pPr>
        <w:spacing w:after="0" w:line="240" w:lineRule="auto"/>
        <w:ind w:firstLine="720"/>
        <w:jc w:val="both"/>
        <w:rPr>
          <w:rFonts w:eastAsia="Times New Roman" w:cs="Times New Roman"/>
          <w:szCs w:val="28"/>
        </w:rPr>
      </w:pPr>
      <w:r w:rsidRPr="009C0D65">
        <w:rPr>
          <w:rFonts w:eastAsia="Times New Roman" w:cs="Times New Roman"/>
          <w:szCs w:val="28"/>
        </w:rPr>
        <w:t>Căn cứ điều kiện thực tế của nhà trường;</w:t>
      </w:r>
    </w:p>
    <w:p w:rsidR="0077031F" w:rsidRPr="00EF7C14" w:rsidRDefault="009E12A6" w:rsidP="002B1321">
      <w:pPr>
        <w:spacing w:after="0" w:line="240" w:lineRule="auto"/>
        <w:ind w:firstLine="720"/>
        <w:jc w:val="both"/>
        <w:rPr>
          <w:rFonts w:eastAsia="Times New Roman" w:cs="Times New Roman"/>
          <w:color w:val="000000"/>
          <w:szCs w:val="28"/>
        </w:rPr>
      </w:pPr>
      <w:r>
        <w:rPr>
          <w:rFonts w:eastAsia="Times New Roman" w:cs="Times New Roman"/>
          <w:color w:val="000000"/>
          <w:szCs w:val="28"/>
        </w:rPr>
        <w:t>Trường TH Phương Đông</w:t>
      </w:r>
      <w:r w:rsidR="00F24D70">
        <w:rPr>
          <w:rFonts w:eastAsia="Times New Roman" w:cs="Times New Roman"/>
          <w:color w:val="000000"/>
          <w:szCs w:val="28"/>
        </w:rPr>
        <w:t xml:space="preserve"> A </w:t>
      </w:r>
      <w:r w:rsidR="00EF7C14">
        <w:rPr>
          <w:rFonts w:eastAsia="Times New Roman" w:cs="Times New Roman"/>
          <w:color w:val="000000"/>
          <w:szCs w:val="28"/>
        </w:rPr>
        <w:t>xây dựng kế hoạch thực hiên như sau:</w:t>
      </w:r>
    </w:p>
    <w:p w:rsidR="00CB5270" w:rsidRPr="001B144B" w:rsidRDefault="00EF7C14" w:rsidP="002B1321">
      <w:pPr>
        <w:shd w:val="clear" w:color="auto" w:fill="FFFFFF"/>
        <w:spacing w:after="0" w:line="240" w:lineRule="auto"/>
        <w:ind w:firstLine="720"/>
        <w:jc w:val="both"/>
        <w:rPr>
          <w:rFonts w:eastAsia="Times New Roman" w:cs="Times New Roman"/>
          <w:b/>
          <w:color w:val="000000"/>
          <w:szCs w:val="28"/>
        </w:rPr>
      </w:pPr>
      <w:r>
        <w:rPr>
          <w:rFonts w:eastAsia="Times New Roman" w:cs="Times New Roman"/>
          <w:b/>
          <w:color w:val="000000"/>
          <w:szCs w:val="28"/>
        </w:rPr>
        <w:t>I</w:t>
      </w:r>
      <w:r w:rsidR="00CB5270" w:rsidRPr="001B144B">
        <w:rPr>
          <w:rFonts w:eastAsia="Times New Roman" w:cs="Times New Roman"/>
          <w:b/>
          <w:color w:val="000000"/>
          <w:szCs w:val="28"/>
        </w:rPr>
        <w:t>. Mục đích, yêu cầu:</w:t>
      </w:r>
    </w:p>
    <w:p w:rsidR="00CB5270" w:rsidRDefault="00CB5270" w:rsidP="002B1321">
      <w:pPr>
        <w:spacing w:after="0" w:line="240" w:lineRule="auto"/>
        <w:ind w:firstLine="720"/>
        <w:jc w:val="both"/>
        <w:rPr>
          <w:rFonts w:eastAsia="Times New Roman"/>
          <w:color w:val="0D0D0D"/>
          <w:szCs w:val="28"/>
        </w:rPr>
      </w:pPr>
      <w:r>
        <w:rPr>
          <w:rFonts w:eastAsia="Times New Roman"/>
          <w:color w:val="0D0D0D"/>
          <w:szCs w:val="28"/>
        </w:rPr>
        <w:t>- Thực hiện nghiêm túc các công văn hướng dẫn các điều kiện bảo đảm an toàn cho học sinh đi học trở lại và xử trí trường hợp nghi ngờ mắc Covd - 19 trong trường học của cấp trên.</w:t>
      </w:r>
    </w:p>
    <w:p w:rsidR="00CB5270" w:rsidRPr="001B144B" w:rsidRDefault="00CB5270" w:rsidP="002B1321">
      <w:pPr>
        <w:shd w:val="clear" w:color="auto" w:fill="FFFFFF"/>
        <w:spacing w:after="0" w:line="240" w:lineRule="auto"/>
        <w:ind w:firstLine="720"/>
        <w:jc w:val="both"/>
        <w:rPr>
          <w:rFonts w:eastAsia="Times New Roman" w:cs="Times New Roman"/>
          <w:color w:val="000000"/>
          <w:szCs w:val="28"/>
        </w:rPr>
      </w:pPr>
      <w:r w:rsidRPr="001B144B">
        <w:rPr>
          <w:rFonts w:eastAsia="Times New Roman" w:cs="Times New Roman"/>
          <w:color w:val="000000"/>
          <w:szCs w:val="28"/>
        </w:rPr>
        <w:t>-</w:t>
      </w:r>
      <w:r>
        <w:rPr>
          <w:rFonts w:eastAsia="Times New Roman" w:cs="Times New Roman"/>
          <w:color w:val="000000"/>
          <w:szCs w:val="28"/>
        </w:rPr>
        <w:t xml:space="preserve"> </w:t>
      </w:r>
      <w:r w:rsidRPr="001B144B">
        <w:rPr>
          <w:rFonts w:eastAsia="Times New Roman" w:cs="Times New Roman"/>
          <w:color w:val="000000"/>
          <w:szCs w:val="28"/>
        </w:rPr>
        <w:t xml:space="preserve">Có giải pháp thiết thực, hiệu quả, phù hợp với đơn vị để tổ chức triển khai </w:t>
      </w:r>
      <w:r>
        <w:rPr>
          <w:rFonts w:eastAsia="Times New Roman" w:cs="Times New Roman"/>
          <w:color w:val="000000"/>
          <w:szCs w:val="28"/>
        </w:rPr>
        <w:t xml:space="preserve">tốt hoạt động dạy và học </w:t>
      </w:r>
      <w:r w:rsidRPr="001B144B">
        <w:rPr>
          <w:rFonts w:eastAsia="Times New Roman" w:cs="Times New Roman"/>
          <w:color w:val="000000"/>
          <w:szCs w:val="28"/>
        </w:rPr>
        <w:t>khi học sinh đi học trở lại.</w:t>
      </w:r>
    </w:p>
    <w:p w:rsidR="00CB5270" w:rsidRPr="001B144B" w:rsidRDefault="00CB5270" w:rsidP="002B1321">
      <w:pPr>
        <w:shd w:val="clear" w:color="auto" w:fill="FFFFFF"/>
        <w:spacing w:after="0" w:line="240" w:lineRule="auto"/>
        <w:ind w:firstLine="720"/>
        <w:jc w:val="both"/>
        <w:rPr>
          <w:rFonts w:eastAsia="Times New Roman" w:cs="Times New Roman"/>
          <w:color w:val="000000"/>
          <w:szCs w:val="28"/>
        </w:rPr>
      </w:pPr>
      <w:r>
        <w:rPr>
          <w:rFonts w:eastAsia="Times New Roman"/>
          <w:color w:val="0D0D0D"/>
          <w:szCs w:val="28"/>
        </w:rPr>
        <w:t xml:space="preserve">- </w:t>
      </w:r>
      <w:r w:rsidRPr="001B144B">
        <w:rPr>
          <w:rFonts w:eastAsia="Times New Roman" w:cs="Times New Roman"/>
          <w:color w:val="000000"/>
          <w:szCs w:val="28"/>
        </w:rPr>
        <w:t xml:space="preserve">Thực hiện tốt công tác truyền thông, thông tin để </w:t>
      </w:r>
      <w:r>
        <w:rPr>
          <w:rFonts w:eastAsia="Times New Roman" w:cs="Times New Roman"/>
          <w:color w:val="000000"/>
          <w:szCs w:val="28"/>
        </w:rPr>
        <w:t xml:space="preserve">cán bộ, giáo viên, nhân viên, người lao động, </w:t>
      </w:r>
      <w:r w:rsidRPr="001B144B">
        <w:rPr>
          <w:rFonts w:eastAsia="Times New Roman" w:cs="Times New Roman"/>
          <w:color w:val="000000"/>
          <w:szCs w:val="28"/>
        </w:rPr>
        <w:t>học sinh, phụ huynh học sinh và toàn xã hô</w:t>
      </w:r>
      <w:r>
        <w:rPr>
          <w:rFonts w:eastAsia="Times New Roman" w:cs="Times New Roman"/>
          <w:color w:val="000000"/>
          <w:szCs w:val="28"/>
        </w:rPr>
        <w:t>̣i thực hiện nghiêm túc công tác vệ sinh phòng dịch theo hướng dẫn tại Công văn số 476/MT-VP ngày 01/3/2020 của Cục quản lý môi trường y tế về danh mục những việc cần làm để phòng chống dịch Covid 19 trong và ngoài trường học.</w:t>
      </w:r>
    </w:p>
    <w:p w:rsidR="00CB5270" w:rsidRPr="00EF7C14" w:rsidRDefault="00EF7C14" w:rsidP="002B1321">
      <w:pPr>
        <w:spacing w:after="0" w:line="240" w:lineRule="auto"/>
        <w:ind w:firstLine="720"/>
        <w:jc w:val="both"/>
        <w:rPr>
          <w:rFonts w:eastAsia="Times New Roman" w:cs="Times New Roman"/>
          <w:b/>
          <w:szCs w:val="28"/>
        </w:rPr>
      </w:pPr>
      <w:r w:rsidRPr="00EF7C14">
        <w:rPr>
          <w:rFonts w:eastAsia="Times New Roman" w:cs="Times New Roman"/>
          <w:b/>
          <w:szCs w:val="28"/>
        </w:rPr>
        <w:t>II. Nội dung:</w:t>
      </w:r>
    </w:p>
    <w:p w:rsidR="009C0D65" w:rsidRPr="009C0D65" w:rsidRDefault="009C0D65" w:rsidP="002B1321">
      <w:pPr>
        <w:widowControl w:val="0"/>
        <w:tabs>
          <w:tab w:val="left" w:pos="1350"/>
        </w:tabs>
        <w:autoSpaceDE w:val="0"/>
        <w:autoSpaceDN w:val="0"/>
        <w:spacing w:after="0" w:line="240" w:lineRule="auto"/>
        <w:jc w:val="both"/>
        <w:rPr>
          <w:rFonts w:eastAsia="Times New Roman" w:cs="Times New Roman"/>
          <w:i/>
          <w:szCs w:val="28"/>
        </w:rPr>
      </w:pPr>
      <w:r w:rsidRPr="009C0D65">
        <w:rPr>
          <w:rFonts w:eastAsia="Times New Roman" w:cs="Times New Roman"/>
          <w:i/>
          <w:szCs w:val="28"/>
        </w:rPr>
        <w:t xml:space="preserve">         1. Tổ chức các hoạt động dạy và học tại nhà trường từ ngày 04/5/2020</w:t>
      </w:r>
      <w:r w:rsidR="009E12A6">
        <w:rPr>
          <w:rFonts w:eastAsia="Times New Roman" w:cs="Times New Roman"/>
          <w:i/>
          <w:szCs w:val="28"/>
        </w:rPr>
        <w:t xml:space="preserve"> </w:t>
      </w:r>
      <w:r w:rsidR="00EF7C14">
        <w:rPr>
          <w:rFonts w:eastAsia="Times New Roman" w:cs="Times New Roman"/>
          <w:i/>
          <w:szCs w:val="28"/>
        </w:rPr>
        <w:t>với các nội dung</w:t>
      </w:r>
      <w:r w:rsidR="009E12A6">
        <w:rPr>
          <w:rFonts w:eastAsia="Times New Roman" w:cs="Times New Roman"/>
          <w:i/>
          <w:szCs w:val="28"/>
        </w:rPr>
        <w:t xml:space="preserve"> </w:t>
      </w:r>
      <w:r w:rsidRPr="009C0D65">
        <w:rPr>
          <w:rFonts w:eastAsia="Times New Roman" w:cs="Times New Roman"/>
          <w:i/>
          <w:szCs w:val="28"/>
        </w:rPr>
        <w:t>sau:</w:t>
      </w:r>
    </w:p>
    <w:p w:rsidR="009C0D65" w:rsidRPr="002B1321" w:rsidRDefault="009C0D65" w:rsidP="002B1321">
      <w:pPr>
        <w:widowControl w:val="0"/>
        <w:tabs>
          <w:tab w:val="left" w:pos="1218"/>
        </w:tabs>
        <w:autoSpaceDE w:val="0"/>
        <w:autoSpaceDN w:val="0"/>
        <w:spacing w:after="0" w:line="240" w:lineRule="auto"/>
        <w:jc w:val="both"/>
        <w:rPr>
          <w:rFonts w:eastAsia="Times New Roman" w:cs="Times New Roman"/>
          <w:spacing w:val="-4"/>
          <w:szCs w:val="28"/>
        </w:rPr>
      </w:pPr>
      <w:r w:rsidRPr="002B1321">
        <w:rPr>
          <w:rFonts w:eastAsia="Times New Roman" w:cs="Times New Roman"/>
          <w:spacing w:val="-4"/>
          <w:szCs w:val="28"/>
        </w:rPr>
        <w:t xml:space="preserve">       </w:t>
      </w:r>
      <w:r w:rsidR="002B1321">
        <w:rPr>
          <w:rFonts w:eastAsia="Times New Roman" w:cs="Times New Roman"/>
          <w:spacing w:val="-4"/>
          <w:szCs w:val="28"/>
        </w:rPr>
        <w:t xml:space="preserve"> </w:t>
      </w:r>
      <w:r w:rsidRPr="002B1321">
        <w:rPr>
          <w:rFonts w:eastAsia="Times New Roman" w:cs="Times New Roman"/>
          <w:spacing w:val="-4"/>
          <w:szCs w:val="28"/>
        </w:rPr>
        <w:t xml:space="preserve"> - Việc tổ chức các hoạt động dạy và học chỉ tổ chức 01buổi/ngày (buổi sáng);</w:t>
      </w:r>
    </w:p>
    <w:p w:rsidR="009C0D65" w:rsidRPr="009C0D65" w:rsidRDefault="009C0D65" w:rsidP="002B1321">
      <w:pPr>
        <w:widowControl w:val="0"/>
        <w:tabs>
          <w:tab w:val="left" w:pos="1283"/>
        </w:tabs>
        <w:autoSpaceDE w:val="0"/>
        <w:autoSpaceDN w:val="0"/>
        <w:spacing w:after="0" w:line="240" w:lineRule="auto"/>
        <w:ind w:right="-15"/>
        <w:jc w:val="both"/>
        <w:rPr>
          <w:rFonts w:eastAsia="Times New Roman" w:cs="Times New Roman"/>
          <w:szCs w:val="28"/>
        </w:rPr>
      </w:pPr>
      <w:r w:rsidRPr="009C0D65">
        <w:rPr>
          <w:rFonts w:eastAsia="Times New Roman" w:cs="Times New Roman"/>
          <w:szCs w:val="28"/>
        </w:rPr>
        <w:t xml:space="preserve">        - Không tổ chức ăn bán trú.</w:t>
      </w:r>
    </w:p>
    <w:p w:rsidR="009C0D65" w:rsidRPr="009C0D65" w:rsidRDefault="002B1321" w:rsidP="002B1321">
      <w:pPr>
        <w:widowControl w:val="0"/>
        <w:tabs>
          <w:tab w:val="left" w:pos="1230"/>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 xml:space="preserve">- Bố trí chỗ ngồi giữa 2 học sinh có khoảng cách phù hợp theo quy định (đảm bảo khoảng cách tối thiểu 01m khi tiếp xúc theo Chỉ thị 19/CT-TTg ngày 24/4/2020 của Thủ tướng Chính phủ và </w:t>
      </w:r>
      <w:r w:rsidR="009C0D65" w:rsidRPr="009C0D65">
        <w:rPr>
          <w:rFonts w:eastAsia="Times New Roman" w:cs="Times New Roman"/>
          <w:spacing w:val="2"/>
          <w:szCs w:val="28"/>
        </w:rPr>
        <w:t xml:space="preserve">Công </w:t>
      </w:r>
      <w:r w:rsidR="009C0D65" w:rsidRPr="009C0D65">
        <w:rPr>
          <w:rFonts w:eastAsia="Times New Roman" w:cs="Times New Roman"/>
          <w:spacing w:val="3"/>
          <w:szCs w:val="28"/>
        </w:rPr>
        <w:t xml:space="preserve">điện </w:t>
      </w:r>
      <w:r w:rsidR="009C0D65" w:rsidRPr="009C0D65">
        <w:rPr>
          <w:rFonts w:eastAsia="Times New Roman" w:cs="Times New Roman"/>
          <w:szCs w:val="28"/>
        </w:rPr>
        <w:t xml:space="preserve">số </w:t>
      </w:r>
      <w:r w:rsidR="009C0D65" w:rsidRPr="009C0D65">
        <w:rPr>
          <w:rFonts w:eastAsia="Times New Roman" w:cs="Times New Roman"/>
          <w:spacing w:val="3"/>
          <w:szCs w:val="28"/>
        </w:rPr>
        <w:t xml:space="preserve">08/ĐK-UBND ngày </w:t>
      </w:r>
      <w:r w:rsidR="009C0D65" w:rsidRPr="009C0D65">
        <w:rPr>
          <w:rFonts w:eastAsia="Times New Roman" w:cs="Times New Roman"/>
          <w:spacing w:val="2"/>
          <w:szCs w:val="28"/>
        </w:rPr>
        <w:t xml:space="preserve">29/4/2020 của </w:t>
      </w:r>
      <w:r w:rsidR="009C0D65" w:rsidRPr="009C0D65">
        <w:rPr>
          <w:rFonts w:eastAsia="Times New Roman" w:cs="Times New Roman"/>
          <w:szCs w:val="28"/>
        </w:rPr>
        <w:t xml:space="preserve">Ủy ban nhân </w:t>
      </w:r>
      <w:r w:rsidR="009C0D65" w:rsidRPr="009C0D65">
        <w:rPr>
          <w:rFonts w:eastAsia="Times New Roman" w:cs="Times New Roman"/>
          <w:spacing w:val="2"/>
          <w:szCs w:val="28"/>
        </w:rPr>
        <w:t>dân</w:t>
      </w:r>
      <w:r w:rsidR="009E12A6">
        <w:rPr>
          <w:rFonts w:eastAsia="Times New Roman" w:cs="Times New Roman"/>
          <w:spacing w:val="2"/>
          <w:szCs w:val="28"/>
        </w:rPr>
        <w:t xml:space="preserve"> </w:t>
      </w:r>
      <w:r w:rsidR="009C0D65" w:rsidRPr="009C0D65">
        <w:rPr>
          <w:rFonts w:eastAsia="Times New Roman" w:cs="Times New Roman"/>
          <w:spacing w:val="3"/>
          <w:szCs w:val="28"/>
        </w:rPr>
        <w:t>tỉnh).</w:t>
      </w:r>
    </w:p>
    <w:p w:rsidR="009C0D65" w:rsidRPr="009C0D65" w:rsidRDefault="009C0D65" w:rsidP="002B1321">
      <w:pPr>
        <w:widowControl w:val="0"/>
        <w:autoSpaceDE w:val="0"/>
        <w:autoSpaceDN w:val="0"/>
        <w:spacing w:after="0" w:line="240" w:lineRule="auto"/>
        <w:ind w:firstLine="662"/>
        <w:jc w:val="both"/>
        <w:rPr>
          <w:rFonts w:eastAsia="Times New Roman" w:cs="Times New Roman"/>
          <w:szCs w:val="28"/>
        </w:rPr>
      </w:pPr>
      <w:r w:rsidRPr="009C0D65">
        <w:rPr>
          <w:rFonts w:eastAsia="Times New Roman" w:cs="Times New Roman"/>
          <w:szCs w:val="28"/>
        </w:rPr>
        <w:t>+ Giáo viên chủ nhiệm chia lớp mình thành 2 nhóm</w:t>
      </w:r>
      <w:r w:rsidR="009E12A6">
        <w:rPr>
          <w:rFonts w:eastAsia="Times New Roman" w:cs="Times New Roman"/>
          <w:szCs w:val="28"/>
        </w:rPr>
        <w:t xml:space="preserve"> lớp</w:t>
      </w:r>
      <w:r w:rsidRPr="009C0D65">
        <w:rPr>
          <w:rFonts w:eastAsia="Times New Roman" w:cs="Times New Roman"/>
          <w:szCs w:val="28"/>
        </w:rPr>
        <w:t xml:space="preserve"> để đảm bảo giãn cách (mỗi lớp nhỏ không quá 20 học sinh).</w:t>
      </w:r>
    </w:p>
    <w:p w:rsidR="009E12A6" w:rsidRDefault="009E12A6" w:rsidP="002B1321">
      <w:pPr>
        <w:widowControl w:val="0"/>
        <w:tabs>
          <w:tab w:val="left" w:pos="1211"/>
        </w:tabs>
        <w:autoSpaceDE w:val="0"/>
        <w:autoSpaceDN w:val="0"/>
        <w:spacing w:after="0" w:line="240" w:lineRule="auto"/>
        <w:jc w:val="both"/>
        <w:rPr>
          <w:rFonts w:eastAsia="Times New Roman" w:cs="Times New Roman"/>
          <w:szCs w:val="28"/>
        </w:rPr>
      </w:pPr>
      <w:r>
        <w:rPr>
          <w:rFonts w:eastAsia="Times New Roman" w:cs="Times New Roman"/>
          <w:sz w:val="22"/>
        </w:rPr>
        <w:t xml:space="preserve">          </w:t>
      </w:r>
      <w:r w:rsidR="009C0D65" w:rsidRPr="009C0D65">
        <w:rPr>
          <w:rFonts w:eastAsia="Times New Roman" w:cs="Times New Roman"/>
          <w:sz w:val="22"/>
        </w:rPr>
        <w:t xml:space="preserve"> - </w:t>
      </w:r>
      <w:r w:rsidR="009C0D65" w:rsidRPr="009C0D65">
        <w:rPr>
          <w:rFonts w:eastAsia="Times New Roman" w:cs="Times New Roman"/>
          <w:szCs w:val="28"/>
        </w:rPr>
        <w:t xml:space="preserve">Bố trí hợp lí giờ học, giờ ra về </w:t>
      </w:r>
    </w:p>
    <w:p w:rsidR="009E12A6" w:rsidRDefault="002B1321" w:rsidP="002B1321">
      <w:pPr>
        <w:widowControl w:val="0"/>
        <w:tabs>
          <w:tab w:val="left" w:pos="1211"/>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9E12A6">
        <w:rPr>
          <w:rFonts w:eastAsia="Times New Roman" w:cs="Times New Roman"/>
          <w:szCs w:val="28"/>
        </w:rPr>
        <w:t>+ Khối 1,2,3</w:t>
      </w:r>
      <w:r w:rsidR="008F58DE">
        <w:rPr>
          <w:rFonts w:eastAsia="Times New Roman" w:cs="Times New Roman"/>
          <w:szCs w:val="28"/>
        </w:rPr>
        <w:t>: 7h30 vào lớp; tan học 11giờ</w:t>
      </w:r>
      <w:r w:rsidR="00C13256">
        <w:rPr>
          <w:rFonts w:eastAsia="Times New Roman" w:cs="Times New Roman"/>
          <w:szCs w:val="28"/>
        </w:rPr>
        <w:t xml:space="preserve"> 10</w:t>
      </w:r>
    </w:p>
    <w:p w:rsidR="009E12A6" w:rsidRPr="009C0D65" w:rsidRDefault="002B1321" w:rsidP="002B1321">
      <w:pPr>
        <w:widowControl w:val="0"/>
        <w:tabs>
          <w:tab w:val="left" w:pos="1211"/>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EF7C14">
        <w:rPr>
          <w:rFonts w:eastAsia="Times New Roman" w:cs="Times New Roman"/>
          <w:szCs w:val="28"/>
        </w:rPr>
        <w:t>+ Khối 4,5: 7h15</w:t>
      </w:r>
      <w:r w:rsidR="009E12A6">
        <w:rPr>
          <w:rFonts w:eastAsia="Times New Roman" w:cs="Times New Roman"/>
          <w:szCs w:val="28"/>
        </w:rPr>
        <w:t xml:space="preserve"> vào lớp</w:t>
      </w:r>
      <w:r w:rsidR="00C13256">
        <w:rPr>
          <w:rFonts w:eastAsia="Times New Roman" w:cs="Times New Roman"/>
          <w:szCs w:val="28"/>
        </w:rPr>
        <w:t>; tan học 11</w:t>
      </w:r>
      <w:r w:rsidR="00E42D3B">
        <w:rPr>
          <w:rFonts w:eastAsia="Times New Roman" w:cs="Times New Roman"/>
          <w:szCs w:val="28"/>
        </w:rPr>
        <w:t>giờ</w:t>
      </w:r>
    </w:p>
    <w:p w:rsidR="009C0D65" w:rsidRPr="009C0D65" w:rsidRDefault="009C0D65" w:rsidP="002B1321">
      <w:pPr>
        <w:widowControl w:val="0"/>
        <w:autoSpaceDE w:val="0"/>
        <w:autoSpaceDN w:val="0"/>
        <w:spacing w:after="0" w:line="240" w:lineRule="auto"/>
        <w:ind w:firstLine="662"/>
        <w:jc w:val="both"/>
        <w:rPr>
          <w:rFonts w:eastAsia="Times New Roman" w:cs="Times New Roman"/>
          <w:szCs w:val="28"/>
        </w:rPr>
      </w:pPr>
      <w:r w:rsidRPr="009C0D65">
        <w:rPr>
          <w:rFonts w:eastAsia="Times New Roman" w:cs="Times New Roman"/>
          <w:szCs w:val="28"/>
        </w:rPr>
        <w:t xml:space="preserve">- Không tổ chức hoạt động tập thể, tập trung đông người, tham quan thực tế, dã ngoại…; </w:t>
      </w:r>
    </w:p>
    <w:p w:rsidR="009C0D65" w:rsidRDefault="009C0D65" w:rsidP="002B1321">
      <w:pPr>
        <w:widowControl w:val="0"/>
        <w:tabs>
          <w:tab w:val="left" w:pos="1211"/>
        </w:tabs>
        <w:autoSpaceDE w:val="0"/>
        <w:autoSpaceDN w:val="0"/>
        <w:spacing w:after="0" w:line="240" w:lineRule="auto"/>
        <w:jc w:val="both"/>
        <w:rPr>
          <w:rFonts w:eastAsia="Times New Roman" w:cs="Times New Roman"/>
          <w:szCs w:val="28"/>
        </w:rPr>
      </w:pPr>
      <w:r w:rsidRPr="009C0D65">
        <w:rPr>
          <w:rFonts w:eastAsia="Times New Roman" w:cs="Times New Roman"/>
          <w:szCs w:val="28"/>
        </w:rPr>
        <w:lastRenderedPageBreak/>
        <w:t xml:space="preserve">        - Bố trí phương án bố trí giãn cách để đảm bảo tránh ùn tắc trong thời gian cao điểm khi phụ huynh đưa, đón học sinh ở khu vực cổng</w:t>
      </w:r>
      <w:r w:rsidR="00CB6E29">
        <w:rPr>
          <w:rFonts w:eastAsia="Times New Roman" w:cs="Times New Roman"/>
          <w:szCs w:val="28"/>
        </w:rPr>
        <w:t xml:space="preserve"> </w:t>
      </w:r>
      <w:r w:rsidRPr="009C0D65">
        <w:rPr>
          <w:rFonts w:eastAsia="Times New Roman" w:cs="Times New Roman"/>
          <w:szCs w:val="28"/>
        </w:rPr>
        <w:t xml:space="preserve">trường. </w:t>
      </w:r>
    </w:p>
    <w:p w:rsidR="00CB6E29" w:rsidRDefault="00CB6E29" w:rsidP="002B1321">
      <w:pPr>
        <w:widowControl w:val="0"/>
        <w:tabs>
          <w:tab w:val="left" w:pos="1211"/>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C13256">
        <w:rPr>
          <w:rFonts w:eastAsia="Times New Roman" w:cs="Times New Roman"/>
          <w:szCs w:val="28"/>
        </w:rPr>
        <w:t>+ Khối 4,5</w:t>
      </w:r>
      <w:r w:rsidR="00BC58FF">
        <w:rPr>
          <w:rFonts w:eastAsia="Times New Roman" w:cs="Times New Roman"/>
          <w:szCs w:val="28"/>
        </w:rPr>
        <w:t xml:space="preserve"> phụ huynh đón trước và xếp hàng theo luồng đường quy định.</w:t>
      </w:r>
    </w:p>
    <w:p w:rsidR="00BC58FF" w:rsidRPr="009C0D65" w:rsidRDefault="00C13256" w:rsidP="002B1321">
      <w:pPr>
        <w:widowControl w:val="0"/>
        <w:tabs>
          <w:tab w:val="left" w:pos="1211"/>
        </w:tabs>
        <w:autoSpaceDE w:val="0"/>
        <w:autoSpaceDN w:val="0"/>
        <w:spacing w:after="0" w:line="240" w:lineRule="auto"/>
        <w:jc w:val="both"/>
        <w:rPr>
          <w:rFonts w:eastAsia="Times New Roman" w:cs="Times New Roman"/>
          <w:szCs w:val="28"/>
        </w:rPr>
      </w:pPr>
      <w:r>
        <w:rPr>
          <w:rFonts w:eastAsia="Times New Roman" w:cs="Times New Roman"/>
          <w:szCs w:val="28"/>
        </w:rPr>
        <w:t xml:space="preserve">       + Khối 1,2,3 phụ huynh đón sau 10</w:t>
      </w:r>
      <w:r w:rsidR="00BC58FF">
        <w:rPr>
          <w:rFonts w:eastAsia="Times New Roman" w:cs="Times New Roman"/>
          <w:szCs w:val="28"/>
        </w:rPr>
        <w:t xml:space="preserve"> phút và xếp hàng theo luồng đường</w:t>
      </w:r>
    </w:p>
    <w:p w:rsidR="009C0D65" w:rsidRPr="009C0D65" w:rsidRDefault="009C0D65" w:rsidP="002B1321">
      <w:pPr>
        <w:widowControl w:val="0"/>
        <w:tabs>
          <w:tab w:val="left" w:pos="1353"/>
        </w:tabs>
        <w:autoSpaceDE w:val="0"/>
        <w:autoSpaceDN w:val="0"/>
        <w:spacing w:after="0" w:line="240" w:lineRule="auto"/>
        <w:jc w:val="both"/>
        <w:rPr>
          <w:rFonts w:eastAsia="Times New Roman" w:cs="Times New Roman"/>
          <w:i/>
          <w:szCs w:val="28"/>
        </w:rPr>
      </w:pPr>
      <w:r w:rsidRPr="009C0D65">
        <w:rPr>
          <w:rFonts w:eastAsia="Times New Roman" w:cs="Times New Roman"/>
          <w:i/>
          <w:spacing w:val="-4"/>
          <w:szCs w:val="28"/>
        </w:rPr>
        <w:t xml:space="preserve">         2. </w:t>
      </w:r>
      <w:r w:rsidR="00BC58FF">
        <w:rPr>
          <w:rFonts w:eastAsia="Times New Roman" w:cs="Times New Roman"/>
          <w:i/>
          <w:spacing w:val="-4"/>
          <w:szCs w:val="28"/>
        </w:rPr>
        <w:t>P</w:t>
      </w:r>
      <w:r w:rsidRPr="009C0D65">
        <w:rPr>
          <w:rFonts w:eastAsia="Times New Roman" w:cs="Times New Roman"/>
          <w:i/>
          <w:spacing w:val="-3"/>
          <w:szCs w:val="28"/>
        </w:rPr>
        <w:t>hối</w:t>
      </w:r>
      <w:r w:rsidR="00BC58FF">
        <w:rPr>
          <w:rFonts w:eastAsia="Times New Roman" w:cs="Times New Roman"/>
          <w:i/>
          <w:spacing w:val="-3"/>
          <w:szCs w:val="28"/>
        </w:rPr>
        <w:t xml:space="preserve"> </w:t>
      </w:r>
      <w:r w:rsidRPr="009C0D65">
        <w:rPr>
          <w:rFonts w:eastAsia="Times New Roman" w:cs="Times New Roman"/>
          <w:i/>
          <w:spacing w:val="-3"/>
          <w:szCs w:val="28"/>
        </w:rPr>
        <w:t>hợp</w:t>
      </w:r>
      <w:r w:rsidR="00BC58FF">
        <w:rPr>
          <w:rFonts w:eastAsia="Times New Roman" w:cs="Times New Roman"/>
          <w:i/>
          <w:spacing w:val="-3"/>
          <w:szCs w:val="28"/>
        </w:rPr>
        <w:t xml:space="preserve"> với phụ huynh</w:t>
      </w:r>
      <w:r w:rsidRPr="009C0D65">
        <w:rPr>
          <w:rFonts w:eastAsia="Times New Roman" w:cs="Times New Roman"/>
          <w:i/>
          <w:spacing w:val="-4"/>
          <w:szCs w:val="28"/>
        </w:rPr>
        <w:t xml:space="preserve"> trong</w:t>
      </w:r>
      <w:r w:rsidR="00BC58FF">
        <w:rPr>
          <w:rFonts w:eastAsia="Times New Roman" w:cs="Times New Roman"/>
          <w:i/>
          <w:spacing w:val="-4"/>
          <w:szCs w:val="28"/>
        </w:rPr>
        <w:t xml:space="preserve"> </w:t>
      </w:r>
      <w:r w:rsidRPr="009C0D65">
        <w:rPr>
          <w:rFonts w:eastAsia="Times New Roman" w:cs="Times New Roman"/>
          <w:i/>
          <w:spacing w:val="-4"/>
          <w:szCs w:val="28"/>
        </w:rPr>
        <w:t>công</w:t>
      </w:r>
      <w:r w:rsidR="00BC58FF">
        <w:rPr>
          <w:rFonts w:eastAsia="Times New Roman" w:cs="Times New Roman"/>
          <w:i/>
          <w:spacing w:val="-4"/>
          <w:szCs w:val="28"/>
        </w:rPr>
        <w:t xml:space="preserve"> </w:t>
      </w:r>
      <w:r w:rsidRPr="009C0D65">
        <w:rPr>
          <w:rFonts w:eastAsia="Times New Roman" w:cs="Times New Roman"/>
          <w:i/>
          <w:spacing w:val="-4"/>
          <w:szCs w:val="28"/>
        </w:rPr>
        <w:t>tác</w:t>
      </w:r>
      <w:r w:rsidR="00BC58FF">
        <w:rPr>
          <w:rFonts w:eastAsia="Times New Roman" w:cs="Times New Roman"/>
          <w:i/>
          <w:spacing w:val="-4"/>
          <w:szCs w:val="28"/>
        </w:rPr>
        <w:t xml:space="preserve"> </w:t>
      </w:r>
      <w:r w:rsidRPr="009C0D65">
        <w:rPr>
          <w:rFonts w:eastAsia="Times New Roman" w:cs="Times New Roman"/>
          <w:i/>
          <w:spacing w:val="-4"/>
          <w:szCs w:val="28"/>
        </w:rPr>
        <w:t>phòng,chống</w:t>
      </w:r>
      <w:r w:rsidR="00BC58FF">
        <w:rPr>
          <w:rFonts w:eastAsia="Times New Roman" w:cs="Times New Roman"/>
          <w:i/>
          <w:spacing w:val="-4"/>
          <w:szCs w:val="28"/>
        </w:rPr>
        <w:t xml:space="preserve"> </w:t>
      </w:r>
      <w:r w:rsidRPr="009C0D65">
        <w:rPr>
          <w:rFonts w:eastAsia="Times New Roman" w:cs="Times New Roman"/>
          <w:i/>
          <w:spacing w:val="-4"/>
          <w:szCs w:val="28"/>
        </w:rPr>
        <w:t>dịch</w:t>
      </w:r>
      <w:r w:rsidR="00BC58FF">
        <w:rPr>
          <w:rFonts w:eastAsia="Times New Roman" w:cs="Times New Roman"/>
          <w:i/>
          <w:spacing w:val="-4"/>
          <w:szCs w:val="28"/>
        </w:rPr>
        <w:t xml:space="preserve"> </w:t>
      </w:r>
      <w:r w:rsidRPr="009C0D65">
        <w:rPr>
          <w:rFonts w:eastAsia="Times New Roman" w:cs="Times New Roman"/>
          <w:i/>
          <w:spacing w:val="-4"/>
          <w:szCs w:val="28"/>
        </w:rPr>
        <w:t>bệnh</w:t>
      </w:r>
      <w:r w:rsidR="00BC58FF">
        <w:rPr>
          <w:rFonts w:eastAsia="Times New Roman" w:cs="Times New Roman"/>
          <w:i/>
          <w:spacing w:val="-4"/>
          <w:szCs w:val="28"/>
        </w:rPr>
        <w:t xml:space="preserve"> </w:t>
      </w:r>
      <w:r w:rsidRPr="009C0D65">
        <w:rPr>
          <w:rFonts w:eastAsia="Times New Roman" w:cs="Times New Roman"/>
          <w:i/>
          <w:spacing w:val="-3"/>
          <w:szCs w:val="28"/>
        </w:rPr>
        <w:t>như</w:t>
      </w:r>
      <w:r w:rsidR="00BC58FF">
        <w:rPr>
          <w:rFonts w:eastAsia="Times New Roman" w:cs="Times New Roman"/>
          <w:i/>
          <w:spacing w:val="-3"/>
          <w:szCs w:val="28"/>
        </w:rPr>
        <w:t xml:space="preserve"> </w:t>
      </w:r>
      <w:r w:rsidRPr="009C0D65">
        <w:rPr>
          <w:rFonts w:eastAsia="Times New Roman" w:cs="Times New Roman"/>
          <w:i/>
          <w:spacing w:val="-4"/>
          <w:szCs w:val="28"/>
        </w:rPr>
        <w:t>sau:</w:t>
      </w:r>
    </w:p>
    <w:p w:rsidR="009C0D65" w:rsidRPr="009C0D65" w:rsidRDefault="009C0D65" w:rsidP="002B1321">
      <w:pPr>
        <w:widowControl w:val="0"/>
        <w:tabs>
          <w:tab w:val="left" w:pos="1353"/>
        </w:tabs>
        <w:autoSpaceDE w:val="0"/>
        <w:autoSpaceDN w:val="0"/>
        <w:spacing w:after="0" w:line="240" w:lineRule="auto"/>
        <w:jc w:val="both"/>
        <w:rPr>
          <w:rFonts w:eastAsia="Times New Roman" w:cs="Times New Roman"/>
          <w:szCs w:val="28"/>
        </w:rPr>
      </w:pPr>
      <w:r w:rsidRPr="009C0D65">
        <w:rPr>
          <w:rFonts w:eastAsia="Times New Roman" w:cs="Times New Roman"/>
          <w:szCs w:val="28"/>
        </w:rPr>
        <w:t xml:space="preserve">         - Thường xuyên theo dõi, nắm vững thông tin cơ bản về dịch bệnh Covid-19 từ các kênh thông tin chính thống của Bộ Y tế, Bộ GDĐT, UBND tỉnh, Sở Y tế, Sở GDĐT; giữ liên lạc thường xuyên với giáo viên chủ nhiệm  lớp của học sinh để thông tin kịp thời khi có trường hợp đặc biệt xẩyra;</w:t>
      </w:r>
    </w:p>
    <w:p w:rsidR="009C0D65" w:rsidRPr="009C0D65" w:rsidRDefault="009C0D65" w:rsidP="002B1321">
      <w:pPr>
        <w:widowControl w:val="0"/>
        <w:tabs>
          <w:tab w:val="left" w:pos="1218"/>
        </w:tabs>
        <w:autoSpaceDE w:val="0"/>
        <w:autoSpaceDN w:val="0"/>
        <w:spacing w:after="0" w:line="240" w:lineRule="auto"/>
        <w:jc w:val="both"/>
        <w:rPr>
          <w:rFonts w:eastAsia="Times New Roman" w:cs="Times New Roman"/>
          <w:szCs w:val="28"/>
        </w:rPr>
      </w:pPr>
      <w:r w:rsidRPr="009C0D65">
        <w:rPr>
          <w:rFonts w:eastAsia="Times New Roman" w:cs="Times New Roman"/>
          <w:szCs w:val="28"/>
        </w:rPr>
        <w:t xml:space="preserve">         - Thường xu</w:t>
      </w:r>
      <w:r w:rsidR="0010641B">
        <w:rPr>
          <w:rFonts w:eastAsia="Times New Roman" w:cs="Times New Roman"/>
          <w:szCs w:val="28"/>
        </w:rPr>
        <w:t>yên hướng dẫn, nhắc nhở con em mình</w:t>
      </w:r>
      <w:r w:rsidRPr="009C0D65">
        <w:rPr>
          <w:rFonts w:eastAsia="Times New Roman" w:cs="Times New Roman"/>
          <w:szCs w:val="28"/>
        </w:rPr>
        <w:t xml:space="preserve"> về các biện pháp vệ sinh, phòng, chống dịch bệnh và các thông tin, nội dung yêu cầu của nhà trường, đặc biệt là phối hợp với nhà trường để kiểm</w:t>
      </w:r>
      <w:r w:rsidR="009A5DB1">
        <w:rPr>
          <w:rFonts w:eastAsia="Times New Roman" w:cs="Times New Roman"/>
          <w:szCs w:val="28"/>
        </w:rPr>
        <w:t xml:space="preserve"> soát được lộ trình của con</w:t>
      </w:r>
      <w:r w:rsidRPr="009C0D65">
        <w:rPr>
          <w:rFonts w:eastAsia="Times New Roman" w:cs="Times New Roman"/>
          <w:szCs w:val="28"/>
        </w:rPr>
        <w:t xml:space="preserve"> từ nhà đến trường và từ trường trở về nhà; quan tâm đến học sinh có bố </w:t>
      </w:r>
      <w:r w:rsidRPr="009C0D65">
        <w:rPr>
          <w:rFonts w:eastAsia="Times New Roman" w:cs="Times New Roman"/>
          <w:spacing w:val="-3"/>
          <w:szCs w:val="28"/>
        </w:rPr>
        <w:t xml:space="preserve">mẹ </w:t>
      </w:r>
      <w:r w:rsidRPr="009C0D65">
        <w:rPr>
          <w:rFonts w:eastAsia="Times New Roman" w:cs="Times New Roman"/>
          <w:szCs w:val="28"/>
        </w:rPr>
        <w:t>làm việc trong các môi trường có nguy cơ</w:t>
      </w:r>
      <w:r w:rsidR="00142161">
        <w:rPr>
          <w:rFonts w:eastAsia="Times New Roman" w:cs="Times New Roman"/>
          <w:szCs w:val="28"/>
        </w:rPr>
        <w:t xml:space="preserve"> </w:t>
      </w:r>
      <w:r w:rsidRPr="009C0D65">
        <w:rPr>
          <w:rFonts w:eastAsia="Times New Roman" w:cs="Times New Roman"/>
          <w:szCs w:val="28"/>
        </w:rPr>
        <w:t>cao;</w:t>
      </w:r>
    </w:p>
    <w:p w:rsidR="009C0D65" w:rsidRPr="009C0D65" w:rsidRDefault="009C0D65" w:rsidP="002B1321">
      <w:pPr>
        <w:widowControl w:val="0"/>
        <w:tabs>
          <w:tab w:val="left" w:pos="1228"/>
        </w:tabs>
        <w:autoSpaceDE w:val="0"/>
        <w:autoSpaceDN w:val="0"/>
        <w:spacing w:after="0" w:line="240" w:lineRule="auto"/>
        <w:jc w:val="both"/>
        <w:rPr>
          <w:rFonts w:eastAsia="Times New Roman" w:cs="Times New Roman"/>
          <w:szCs w:val="28"/>
        </w:rPr>
      </w:pPr>
      <w:r w:rsidRPr="009C0D65">
        <w:rPr>
          <w:rFonts w:eastAsia="Times New Roman" w:cs="Times New Roman"/>
          <w:szCs w:val="28"/>
        </w:rPr>
        <w:t xml:space="preserve">        - Trực tiếp đo thân nhiệt cho con em mình trước khi đến trường. Nếu thấy có sốt hoặc ho, k</w:t>
      </w:r>
      <w:r w:rsidR="00072CE1">
        <w:rPr>
          <w:rFonts w:eastAsia="Times New Roman" w:cs="Times New Roman"/>
          <w:szCs w:val="28"/>
        </w:rPr>
        <w:t>hó thở thì chủ động cho con</w:t>
      </w:r>
      <w:r w:rsidRPr="009C0D65">
        <w:rPr>
          <w:rFonts w:eastAsia="Times New Roman" w:cs="Times New Roman"/>
          <w:szCs w:val="28"/>
        </w:rPr>
        <w:t xml:space="preserve"> nghỉ học và thông tin kịp thời cho nhà trường đồng thờ</w:t>
      </w:r>
      <w:r w:rsidR="00072CE1">
        <w:rPr>
          <w:rFonts w:eastAsia="Times New Roman" w:cs="Times New Roman"/>
          <w:szCs w:val="28"/>
        </w:rPr>
        <w:t>i theo dõi sức khỏe của con</w:t>
      </w:r>
      <w:r w:rsidRPr="009C0D65">
        <w:rPr>
          <w:rFonts w:eastAsia="Times New Roman" w:cs="Times New Roman"/>
          <w:szCs w:val="28"/>
        </w:rPr>
        <w:t xml:space="preserve"> tại nhà, chủ động liên hệ với cơ sở y tế để được khám, tư vấn và điều trị. </w:t>
      </w:r>
      <w:r w:rsidR="00072CE1">
        <w:rPr>
          <w:rFonts w:eastAsia="Times New Roman" w:cs="Times New Roman"/>
          <w:szCs w:val="28"/>
        </w:rPr>
        <w:t>Tuyệt đối không được để con</w:t>
      </w:r>
      <w:r w:rsidRPr="009C0D65">
        <w:rPr>
          <w:rFonts w:eastAsia="Times New Roman" w:cs="Times New Roman"/>
          <w:szCs w:val="28"/>
        </w:rPr>
        <w:t xml:space="preserve"> đến trường nếu đang trong thời gian cách ly tại nhà theo yêu cầu của cơ quan y tế;</w:t>
      </w:r>
    </w:p>
    <w:p w:rsidR="009C0D65" w:rsidRPr="009C0D65" w:rsidRDefault="009C0D65" w:rsidP="002B1321">
      <w:pPr>
        <w:widowControl w:val="0"/>
        <w:tabs>
          <w:tab w:val="left" w:pos="1221"/>
        </w:tabs>
        <w:autoSpaceDE w:val="0"/>
        <w:autoSpaceDN w:val="0"/>
        <w:spacing w:after="0" w:line="240" w:lineRule="auto"/>
        <w:jc w:val="both"/>
        <w:rPr>
          <w:rFonts w:eastAsia="Times New Roman" w:cs="Times New Roman"/>
          <w:szCs w:val="28"/>
        </w:rPr>
      </w:pPr>
      <w:r w:rsidRPr="009C0D65">
        <w:rPr>
          <w:rFonts w:eastAsia="Times New Roman" w:cs="Times New Roman"/>
          <w:szCs w:val="28"/>
        </w:rPr>
        <w:t xml:space="preserve">        - Trước khi đến trường, phụ</w:t>
      </w:r>
      <w:r w:rsidR="009A5DB1">
        <w:rPr>
          <w:rFonts w:eastAsia="Times New Roman" w:cs="Times New Roman"/>
          <w:szCs w:val="28"/>
        </w:rPr>
        <w:t xml:space="preserve"> huynh cần chuẩn bị cho con</w:t>
      </w:r>
      <w:r w:rsidRPr="009C0D65">
        <w:rPr>
          <w:rFonts w:eastAsia="Times New Roman" w:cs="Times New Roman"/>
          <w:szCs w:val="28"/>
        </w:rPr>
        <w:t xml:space="preserve"> khẩu trang; khuyến khích chuẩn bị bình nước cá nhân để mang theo khi đến</w:t>
      </w:r>
      <w:r w:rsidR="00C13256">
        <w:rPr>
          <w:rFonts w:eastAsia="Times New Roman" w:cs="Times New Roman"/>
          <w:szCs w:val="28"/>
        </w:rPr>
        <w:t xml:space="preserve"> </w:t>
      </w:r>
      <w:r w:rsidRPr="009C0D65">
        <w:rPr>
          <w:rFonts w:eastAsia="Times New Roman" w:cs="Times New Roman"/>
          <w:szCs w:val="28"/>
        </w:rPr>
        <w:t>trường;</w:t>
      </w:r>
    </w:p>
    <w:p w:rsidR="009C0D65" w:rsidRPr="009C0D65" w:rsidRDefault="009C0D65" w:rsidP="002B1321">
      <w:pPr>
        <w:widowControl w:val="0"/>
        <w:tabs>
          <w:tab w:val="left" w:pos="1228"/>
        </w:tabs>
        <w:autoSpaceDE w:val="0"/>
        <w:autoSpaceDN w:val="0"/>
        <w:spacing w:after="0" w:line="240" w:lineRule="auto"/>
        <w:jc w:val="both"/>
        <w:rPr>
          <w:rFonts w:eastAsia="Times New Roman" w:cs="Times New Roman"/>
          <w:szCs w:val="28"/>
        </w:rPr>
      </w:pPr>
      <w:r w:rsidRPr="009C0D65">
        <w:rPr>
          <w:rFonts w:eastAsia="Times New Roman" w:cs="Times New Roman"/>
          <w:szCs w:val="28"/>
        </w:rPr>
        <w:t xml:space="preserve">         - Trong trường hợp gia đình có người có biểu hiện sốt hoăc ho, khó thở tại nhà, nghi ngờ hoặc có xét nghiệm dương tính với dịch Covid-19 thì phải thực hiện khử khuẩn tại nhà theo khuyến cáo và thực hiện theo hướng dẫn của cơ quan y tế trên địabàn;</w:t>
      </w:r>
    </w:p>
    <w:p w:rsidR="009C0D65" w:rsidRPr="009C0D65" w:rsidRDefault="009C0D65" w:rsidP="002B1321">
      <w:pPr>
        <w:widowControl w:val="0"/>
        <w:tabs>
          <w:tab w:val="left" w:pos="1216"/>
        </w:tabs>
        <w:autoSpaceDE w:val="0"/>
        <w:autoSpaceDN w:val="0"/>
        <w:spacing w:after="0" w:line="240" w:lineRule="auto"/>
        <w:jc w:val="both"/>
        <w:rPr>
          <w:rFonts w:eastAsia="Times New Roman" w:cs="Times New Roman"/>
          <w:szCs w:val="28"/>
        </w:rPr>
      </w:pPr>
      <w:r w:rsidRPr="009C0D65">
        <w:rPr>
          <w:rFonts w:eastAsia="Times New Roman" w:cs="Times New Roman"/>
          <w:szCs w:val="28"/>
        </w:rPr>
        <w:t xml:space="preserve">         - Tuân thủ các quy định, hướng dẫn của nhà trường, đặc biệt là thực hiện giãn cách khi đưa, đón học sinh tại trường</w:t>
      </w:r>
      <w:r w:rsidR="002B49E5">
        <w:rPr>
          <w:rFonts w:eastAsia="Times New Roman" w:cs="Times New Roman"/>
          <w:szCs w:val="28"/>
        </w:rPr>
        <w:t xml:space="preserve"> </w:t>
      </w:r>
      <w:r w:rsidRPr="009C0D65">
        <w:rPr>
          <w:rFonts w:eastAsia="Times New Roman" w:cs="Times New Roman"/>
          <w:szCs w:val="28"/>
        </w:rPr>
        <w:t>học.</w:t>
      </w:r>
      <w:r w:rsidR="002B49E5">
        <w:rPr>
          <w:rFonts w:eastAsia="Times New Roman" w:cs="Times New Roman"/>
          <w:szCs w:val="28"/>
        </w:rPr>
        <w:t xml:space="preserve"> Chỉ đưa đón con ở cổng trường, không đi vào trong trường.</w:t>
      </w:r>
    </w:p>
    <w:p w:rsidR="009C0D65" w:rsidRPr="009C0D65" w:rsidRDefault="002B1321" w:rsidP="002B1321">
      <w:pPr>
        <w:widowControl w:val="0"/>
        <w:tabs>
          <w:tab w:val="left" w:pos="1336"/>
        </w:tabs>
        <w:autoSpaceDE w:val="0"/>
        <w:autoSpaceDN w:val="0"/>
        <w:spacing w:after="0" w:line="240" w:lineRule="auto"/>
        <w:jc w:val="both"/>
        <w:rPr>
          <w:rFonts w:eastAsia="Times New Roman" w:cs="Times New Roman"/>
          <w:i/>
          <w:szCs w:val="28"/>
        </w:rPr>
      </w:pPr>
      <w:r>
        <w:rPr>
          <w:rFonts w:eastAsia="Times New Roman" w:cs="Times New Roman"/>
          <w:i/>
          <w:szCs w:val="28"/>
        </w:rPr>
        <w:t xml:space="preserve">          </w:t>
      </w:r>
      <w:r w:rsidR="009C0D65" w:rsidRPr="009C0D65">
        <w:rPr>
          <w:rFonts w:eastAsia="Times New Roman" w:cs="Times New Roman"/>
          <w:i/>
          <w:szCs w:val="28"/>
        </w:rPr>
        <w:t>3. Công tác đảm bảo an toàn phòng chống dịch bệnh trong trường</w:t>
      </w:r>
      <w:r w:rsidR="002B49E5">
        <w:rPr>
          <w:rFonts w:eastAsia="Times New Roman" w:cs="Times New Roman"/>
          <w:i/>
          <w:szCs w:val="28"/>
        </w:rPr>
        <w:t xml:space="preserve"> </w:t>
      </w:r>
      <w:r w:rsidR="009C0D65" w:rsidRPr="009C0D65">
        <w:rPr>
          <w:rFonts w:eastAsia="Times New Roman" w:cs="Times New Roman"/>
          <w:i/>
          <w:szCs w:val="28"/>
        </w:rPr>
        <w:t>học</w:t>
      </w:r>
    </w:p>
    <w:p w:rsidR="009C0D65" w:rsidRPr="009C0D65" w:rsidRDefault="002B1321" w:rsidP="002B1321">
      <w:pPr>
        <w:widowControl w:val="0"/>
        <w:tabs>
          <w:tab w:val="left" w:pos="1523"/>
        </w:tabs>
        <w:autoSpaceDE w:val="0"/>
        <w:autoSpaceDN w:val="0"/>
        <w:spacing w:after="0" w:line="240" w:lineRule="auto"/>
        <w:jc w:val="both"/>
        <w:rPr>
          <w:rFonts w:eastAsia="Times New Roman" w:cs="Times New Roman"/>
          <w:i/>
          <w:szCs w:val="28"/>
        </w:rPr>
      </w:pPr>
      <w:r>
        <w:rPr>
          <w:rFonts w:eastAsia="Times New Roman" w:cs="Times New Roman"/>
          <w:i/>
          <w:spacing w:val="-4"/>
          <w:szCs w:val="28"/>
        </w:rPr>
        <w:t xml:space="preserve">         </w:t>
      </w:r>
      <w:r w:rsidR="009C0D65" w:rsidRPr="009C0D65">
        <w:rPr>
          <w:rFonts w:eastAsia="Times New Roman" w:cs="Times New Roman"/>
          <w:i/>
          <w:spacing w:val="-4"/>
          <w:szCs w:val="28"/>
        </w:rPr>
        <w:t>3.1.Chuẩn</w:t>
      </w:r>
      <w:r w:rsidR="002B49E5">
        <w:rPr>
          <w:rFonts w:eastAsia="Times New Roman" w:cs="Times New Roman"/>
          <w:i/>
          <w:spacing w:val="-4"/>
          <w:szCs w:val="28"/>
        </w:rPr>
        <w:t xml:space="preserve"> </w:t>
      </w:r>
      <w:r w:rsidR="009C0D65" w:rsidRPr="009C0D65">
        <w:rPr>
          <w:rFonts w:eastAsia="Times New Roman" w:cs="Times New Roman"/>
          <w:i/>
          <w:szCs w:val="28"/>
        </w:rPr>
        <w:t>bị</w:t>
      </w:r>
      <w:r w:rsidR="002B49E5">
        <w:rPr>
          <w:rFonts w:eastAsia="Times New Roman" w:cs="Times New Roman"/>
          <w:i/>
          <w:szCs w:val="28"/>
        </w:rPr>
        <w:t xml:space="preserve"> </w:t>
      </w:r>
      <w:r w:rsidR="009C0D65" w:rsidRPr="009C0D65">
        <w:rPr>
          <w:rFonts w:eastAsia="Times New Roman" w:cs="Times New Roman"/>
          <w:i/>
          <w:spacing w:val="-4"/>
          <w:szCs w:val="28"/>
        </w:rPr>
        <w:t>trước</w:t>
      </w:r>
      <w:r w:rsidR="002B49E5">
        <w:rPr>
          <w:rFonts w:eastAsia="Times New Roman" w:cs="Times New Roman"/>
          <w:i/>
          <w:spacing w:val="-4"/>
          <w:szCs w:val="28"/>
        </w:rPr>
        <w:t xml:space="preserve"> </w:t>
      </w:r>
      <w:r w:rsidR="009C0D65" w:rsidRPr="009C0D65">
        <w:rPr>
          <w:rFonts w:eastAsia="Times New Roman" w:cs="Times New Roman"/>
          <w:i/>
          <w:spacing w:val="-3"/>
          <w:szCs w:val="28"/>
        </w:rPr>
        <w:t>khi</w:t>
      </w:r>
      <w:r w:rsidR="002B49E5">
        <w:rPr>
          <w:rFonts w:eastAsia="Times New Roman" w:cs="Times New Roman"/>
          <w:i/>
          <w:spacing w:val="-3"/>
          <w:szCs w:val="28"/>
        </w:rPr>
        <w:t xml:space="preserve"> </w:t>
      </w:r>
      <w:r w:rsidR="009C0D65" w:rsidRPr="009C0D65">
        <w:rPr>
          <w:rFonts w:eastAsia="Times New Roman" w:cs="Times New Roman"/>
          <w:i/>
          <w:spacing w:val="-3"/>
          <w:szCs w:val="28"/>
        </w:rPr>
        <w:t>học</w:t>
      </w:r>
      <w:r w:rsidR="002B49E5">
        <w:rPr>
          <w:rFonts w:eastAsia="Times New Roman" w:cs="Times New Roman"/>
          <w:i/>
          <w:spacing w:val="-3"/>
          <w:szCs w:val="28"/>
        </w:rPr>
        <w:t xml:space="preserve"> </w:t>
      </w:r>
      <w:r w:rsidR="009C0D65" w:rsidRPr="009C0D65">
        <w:rPr>
          <w:rFonts w:eastAsia="Times New Roman" w:cs="Times New Roman"/>
          <w:i/>
          <w:spacing w:val="-3"/>
          <w:szCs w:val="28"/>
        </w:rPr>
        <w:t>sinh</w:t>
      </w:r>
      <w:r w:rsidR="002B49E5">
        <w:rPr>
          <w:rFonts w:eastAsia="Times New Roman" w:cs="Times New Roman"/>
          <w:i/>
          <w:spacing w:val="-3"/>
          <w:szCs w:val="28"/>
        </w:rPr>
        <w:t xml:space="preserve"> </w:t>
      </w:r>
      <w:r w:rsidR="009C0D65" w:rsidRPr="009C0D65">
        <w:rPr>
          <w:rFonts w:eastAsia="Times New Roman" w:cs="Times New Roman"/>
          <w:i/>
          <w:szCs w:val="28"/>
        </w:rPr>
        <w:t>đi</w:t>
      </w:r>
      <w:r w:rsidR="002B49E5">
        <w:rPr>
          <w:rFonts w:eastAsia="Times New Roman" w:cs="Times New Roman"/>
          <w:i/>
          <w:szCs w:val="28"/>
        </w:rPr>
        <w:t xml:space="preserve"> </w:t>
      </w:r>
      <w:r w:rsidR="009C0D65" w:rsidRPr="009C0D65">
        <w:rPr>
          <w:rFonts w:eastAsia="Times New Roman" w:cs="Times New Roman"/>
          <w:i/>
          <w:spacing w:val="-3"/>
          <w:szCs w:val="28"/>
        </w:rPr>
        <w:t>học</w:t>
      </w:r>
      <w:r w:rsidR="002B49E5">
        <w:rPr>
          <w:rFonts w:eastAsia="Times New Roman" w:cs="Times New Roman"/>
          <w:i/>
          <w:spacing w:val="-3"/>
          <w:szCs w:val="28"/>
        </w:rPr>
        <w:t xml:space="preserve"> </w:t>
      </w:r>
      <w:r w:rsidR="009C0D65" w:rsidRPr="009C0D65">
        <w:rPr>
          <w:rFonts w:eastAsia="Times New Roman" w:cs="Times New Roman"/>
          <w:i/>
          <w:spacing w:val="-3"/>
          <w:szCs w:val="28"/>
        </w:rPr>
        <w:t>trở</w:t>
      </w:r>
      <w:r w:rsidR="002B49E5">
        <w:rPr>
          <w:rFonts w:eastAsia="Times New Roman" w:cs="Times New Roman"/>
          <w:i/>
          <w:spacing w:val="-3"/>
          <w:szCs w:val="28"/>
        </w:rPr>
        <w:t xml:space="preserve"> </w:t>
      </w:r>
      <w:r w:rsidR="009C0D65" w:rsidRPr="009C0D65">
        <w:rPr>
          <w:rFonts w:eastAsia="Times New Roman" w:cs="Times New Roman"/>
          <w:i/>
          <w:spacing w:val="-3"/>
          <w:szCs w:val="28"/>
        </w:rPr>
        <w:t>lại</w:t>
      </w:r>
      <w:r w:rsidR="002B49E5">
        <w:rPr>
          <w:rFonts w:eastAsia="Times New Roman" w:cs="Times New Roman"/>
          <w:i/>
          <w:spacing w:val="-3"/>
          <w:szCs w:val="28"/>
        </w:rPr>
        <w:t xml:space="preserve"> </w:t>
      </w:r>
    </w:p>
    <w:p w:rsidR="009C0D65" w:rsidRPr="009C0D65" w:rsidRDefault="00A43187" w:rsidP="002B1321">
      <w:pPr>
        <w:widowControl w:val="0"/>
        <w:tabs>
          <w:tab w:val="left" w:pos="1242"/>
        </w:tabs>
        <w:autoSpaceDE w:val="0"/>
        <w:autoSpaceDN w:val="0"/>
        <w:spacing w:after="0" w:line="240" w:lineRule="auto"/>
        <w:jc w:val="both"/>
        <w:rPr>
          <w:rFonts w:eastAsia="Times New Roman" w:cs="Times New Roman"/>
          <w:szCs w:val="28"/>
        </w:rPr>
      </w:pPr>
      <w:r>
        <w:rPr>
          <w:rFonts w:eastAsia="Times New Roman" w:cs="Times New Roman"/>
          <w:spacing w:val="-4"/>
          <w:szCs w:val="28"/>
        </w:rPr>
        <w:t xml:space="preserve">          - </w:t>
      </w:r>
      <w:r w:rsidR="009C0D65" w:rsidRPr="009C0D65">
        <w:rPr>
          <w:rFonts w:eastAsia="Times New Roman" w:cs="Times New Roman"/>
          <w:spacing w:val="-4"/>
          <w:szCs w:val="28"/>
        </w:rPr>
        <w:t xml:space="preserve">Quán  triệt  </w:t>
      </w:r>
      <w:r w:rsidR="009C0D65" w:rsidRPr="009C0D65">
        <w:rPr>
          <w:rFonts w:eastAsia="Times New Roman" w:cs="Times New Roman"/>
          <w:szCs w:val="28"/>
        </w:rPr>
        <w:t xml:space="preserve">và </w:t>
      </w:r>
      <w:r w:rsidR="009C0D65" w:rsidRPr="009C0D65">
        <w:rPr>
          <w:rFonts w:eastAsia="Times New Roman" w:cs="Times New Roman"/>
          <w:spacing w:val="-4"/>
          <w:szCs w:val="28"/>
        </w:rPr>
        <w:t xml:space="preserve">thực  hiện  nghiêm </w:t>
      </w:r>
      <w:r w:rsidR="009C0D65" w:rsidRPr="009C0D65">
        <w:rPr>
          <w:rFonts w:eastAsia="Times New Roman" w:cs="Times New Roman"/>
          <w:spacing w:val="-3"/>
          <w:szCs w:val="28"/>
        </w:rPr>
        <w:t xml:space="preserve">túc  </w:t>
      </w:r>
      <w:r w:rsidR="009C0D65" w:rsidRPr="009C0D65">
        <w:rPr>
          <w:rFonts w:eastAsia="Times New Roman" w:cs="Times New Roman"/>
          <w:spacing w:val="-4"/>
          <w:szCs w:val="28"/>
        </w:rPr>
        <w:t xml:space="preserve">các </w:t>
      </w:r>
      <w:r w:rsidR="009C0D65" w:rsidRPr="009C0D65">
        <w:rPr>
          <w:rFonts w:eastAsia="Times New Roman" w:cs="Times New Roman"/>
          <w:spacing w:val="-3"/>
          <w:szCs w:val="28"/>
        </w:rPr>
        <w:t>văn</w:t>
      </w:r>
      <w:r w:rsidR="002B49E5">
        <w:rPr>
          <w:rFonts w:eastAsia="Times New Roman" w:cs="Times New Roman"/>
          <w:spacing w:val="-3"/>
          <w:szCs w:val="28"/>
        </w:rPr>
        <w:t xml:space="preserve"> </w:t>
      </w:r>
      <w:r w:rsidR="009C0D65" w:rsidRPr="009C0D65">
        <w:rPr>
          <w:rFonts w:eastAsia="Times New Roman" w:cs="Times New Roman"/>
          <w:szCs w:val="28"/>
        </w:rPr>
        <w:t xml:space="preserve">bản </w:t>
      </w:r>
      <w:r w:rsidR="009C0D65" w:rsidRPr="009C0D65">
        <w:rPr>
          <w:rFonts w:eastAsia="Times New Roman" w:cs="Times New Roman"/>
          <w:spacing w:val="-3"/>
          <w:szCs w:val="28"/>
        </w:rPr>
        <w:t xml:space="preserve">chỉ đạo của </w:t>
      </w:r>
      <w:r w:rsidR="009C0D65" w:rsidRPr="009C0D65">
        <w:rPr>
          <w:rFonts w:eastAsia="Times New Roman" w:cs="Times New Roman"/>
          <w:spacing w:val="-4"/>
          <w:szCs w:val="28"/>
        </w:rPr>
        <w:t>Thủ</w:t>
      </w:r>
      <w:r w:rsidR="002B49E5">
        <w:rPr>
          <w:rFonts w:eastAsia="Times New Roman" w:cs="Times New Roman"/>
          <w:spacing w:val="-4"/>
          <w:szCs w:val="28"/>
        </w:rPr>
        <w:t xml:space="preserve"> </w:t>
      </w:r>
      <w:r w:rsidR="009C0D65" w:rsidRPr="009C0D65">
        <w:rPr>
          <w:rFonts w:eastAsia="Times New Roman" w:cs="Times New Roman"/>
          <w:spacing w:val="-4"/>
          <w:szCs w:val="28"/>
        </w:rPr>
        <w:t>tướng</w:t>
      </w:r>
    </w:p>
    <w:p w:rsidR="009C0D65" w:rsidRPr="009C0D65" w:rsidRDefault="009C0D65" w:rsidP="002B1321">
      <w:pPr>
        <w:widowControl w:val="0"/>
        <w:autoSpaceDE w:val="0"/>
        <w:autoSpaceDN w:val="0"/>
        <w:spacing w:after="0" w:line="240" w:lineRule="auto"/>
        <w:jc w:val="both"/>
        <w:rPr>
          <w:rFonts w:eastAsia="Times New Roman" w:cs="Times New Roman"/>
          <w:i/>
          <w:szCs w:val="28"/>
        </w:rPr>
      </w:pPr>
      <w:r w:rsidRPr="009C0D65">
        <w:rPr>
          <w:rFonts w:eastAsia="Times New Roman" w:cs="Times New Roman"/>
          <w:spacing w:val="-4"/>
          <w:szCs w:val="28"/>
        </w:rPr>
        <w:t xml:space="preserve">Chính phủ, </w:t>
      </w:r>
      <w:r w:rsidRPr="009C0D65">
        <w:rPr>
          <w:rFonts w:eastAsia="Times New Roman" w:cs="Times New Roman"/>
          <w:spacing w:val="-3"/>
          <w:szCs w:val="28"/>
        </w:rPr>
        <w:t xml:space="preserve">của </w:t>
      </w:r>
      <w:r w:rsidRPr="009C0D65">
        <w:rPr>
          <w:rFonts w:eastAsia="Times New Roman" w:cs="Times New Roman"/>
          <w:spacing w:val="-4"/>
          <w:szCs w:val="28"/>
        </w:rPr>
        <w:t xml:space="preserve">Tỉnh, </w:t>
      </w:r>
      <w:r w:rsidRPr="009C0D65">
        <w:rPr>
          <w:rFonts w:eastAsia="Times New Roman" w:cs="Times New Roman"/>
          <w:spacing w:val="-3"/>
          <w:szCs w:val="28"/>
        </w:rPr>
        <w:t xml:space="preserve">Bộ </w:t>
      </w:r>
      <w:r w:rsidRPr="009C0D65">
        <w:rPr>
          <w:rFonts w:eastAsia="Times New Roman" w:cs="Times New Roman"/>
          <w:spacing w:val="-4"/>
          <w:szCs w:val="28"/>
        </w:rPr>
        <w:t xml:space="preserve">GDĐT, </w:t>
      </w:r>
      <w:r w:rsidRPr="009C0D65">
        <w:rPr>
          <w:rFonts w:eastAsia="Times New Roman" w:cs="Times New Roman"/>
          <w:spacing w:val="-3"/>
          <w:szCs w:val="28"/>
        </w:rPr>
        <w:t xml:space="preserve">Bộ </w:t>
      </w:r>
      <w:r w:rsidRPr="009C0D65">
        <w:rPr>
          <w:rFonts w:eastAsia="Times New Roman" w:cs="Times New Roman"/>
          <w:szCs w:val="28"/>
        </w:rPr>
        <w:t xml:space="preserve">Y </w:t>
      </w:r>
      <w:r w:rsidRPr="009C0D65">
        <w:rPr>
          <w:rFonts w:eastAsia="Times New Roman" w:cs="Times New Roman"/>
          <w:spacing w:val="-3"/>
          <w:szCs w:val="28"/>
        </w:rPr>
        <w:t xml:space="preserve">tế. </w:t>
      </w:r>
      <w:r w:rsidRPr="009C0D65">
        <w:rPr>
          <w:rFonts w:eastAsia="Times New Roman" w:cs="Times New Roman"/>
          <w:szCs w:val="28"/>
        </w:rPr>
        <w:t xml:space="preserve">Tập huấn và giao nhiệm vụ cụ thể cho giáo viên, cán bộ quản lý, nhân viên nhà trường quy trình phòng, chống dịch bệnh để thực hiện và hướng dẫn học sinh thực hiện khi trở lại trường học. Dành tiết học đầu tiên </w:t>
      </w:r>
      <w:r w:rsidRPr="009C0D65">
        <w:rPr>
          <w:rFonts w:eastAsia="Times New Roman" w:cs="Times New Roman"/>
          <w:spacing w:val="-2"/>
          <w:szCs w:val="28"/>
        </w:rPr>
        <w:t xml:space="preserve">khi </w:t>
      </w:r>
      <w:r w:rsidRPr="009C0D65">
        <w:rPr>
          <w:rFonts w:eastAsia="Times New Roman" w:cs="Times New Roman"/>
          <w:szCs w:val="28"/>
        </w:rPr>
        <w:t>học sinh trở lại học tập để hướng dẫn (theo đơn vị lớp) tất cả học sinh thực hiện phòng, chống dịch bệnh</w:t>
      </w:r>
      <w:r w:rsidR="00613A69">
        <w:rPr>
          <w:rFonts w:eastAsia="Times New Roman" w:cs="Times New Roman"/>
          <w:szCs w:val="28"/>
        </w:rPr>
        <w:t>.</w:t>
      </w:r>
      <w:r w:rsidRPr="009C0D65">
        <w:rPr>
          <w:rFonts w:eastAsia="Times New Roman" w:cs="Times New Roman"/>
          <w:szCs w:val="28"/>
        </w:rPr>
        <w:t xml:space="preserve"> </w:t>
      </w:r>
    </w:p>
    <w:p w:rsidR="009C0D65" w:rsidRPr="009C0D65" w:rsidRDefault="009C0D65" w:rsidP="002B1321">
      <w:pPr>
        <w:widowControl w:val="0"/>
        <w:tabs>
          <w:tab w:val="left" w:pos="1209"/>
        </w:tabs>
        <w:autoSpaceDE w:val="0"/>
        <w:autoSpaceDN w:val="0"/>
        <w:spacing w:after="0" w:line="240" w:lineRule="auto"/>
        <w:jc w:val="both"/>
        <w:rPr>
          <w:rFonts w:eastAsia="Times New Roman" w:cs="Times New Roman"/>
          <w:szCs w:val="28"/>
        </w:rPr>
      </w:pPr>
      <w:r w:rsidRPr="009C0D65">
        <w:rPr>
          <w:rFonts w:eastAsia="Times New Roman" w:cs="Times New Roman"/>
          <w:szCs w:val="28"/>
        </w:rPr>
        <w:t xml:space="preserve">      </w:t>
      </w:r>
      <w:r w:rsidR="00A43187">
        <w:rPr>
          <w:rFonts w:eastAsia="Times New Roman" w:cs="Times New Roman"/>
          <w:szCs w:val="28"/>
        </w:rPr>
        <w:t xml:space="preserve">   </w:t>
      </w:r>
      <w:r w:rsidRPr="009C0D65">
        <w:rPr>
          <w:rFonts w:eastAsia="Times New Roman" w:cs="Times New Roman"/>
          <w:szCs w:val="28"/>
        </w:rPr>
        <w:t xml:space="preserve"> - Thực hiện tổng dọn vệ sinh môi trường xung quanh, tổ chức phát quang bụi rậm, khơi thông cống rãnh trong trường và quanh trường; thực hiện thu gom rác hàng ngày để đảm bảo môi trường trường </w:t>
      </w:r>
      <w:r w:rsidR="00613A69">
        <w:rPr>
          <w:rFonts w:eastAsia="Times New Roman" w:cs="Times New Roman"/>
          <w:szCs w:val="28"/>
        </w:rPr>
        <w:t>học sạch sẽ; phối hợp trạm y tế</w:t>
      </w:r>
      <w:r w:rsidRPr="009C0D65">
        <w:rPr>
          <w:rFonts w:eastAsia="Times New Roman" w:cs="Times New Roman"/>
          <w:szCs w:val="28"/>
        </w:rPr>
        <w:t xml:space="preserve"> phương</w:t>
      </w:r>
      <w:r w:rsidR="00613A69">
        <w:rPr>
          <w:rFonts w:eastAsia="Times New Roman" w:cs="Times New Roman"/>
          <w:szCs w:val="28"/>
        </w:rPr>
        <w:t xml:space="preserve"> Đông</w:t>
      </w:r>
      <w:r w:rsidRPr="009C0D65">
        <w:rPr>
          <w:rFonts w:eastAsia="Times New Roman" w:cs="Times New Roman"/>
          <w:szCs w:val="28"/>
        </w:rPr>
        <w:t xml:space="preserve"> phun khử khuẩn và lau sạch những vị trí </w:t>
      </w:r>
      <w:r w:rsidRPr="009C0D65">
        <w:rPr>
          <w:rFonts w:eastAsia="Times New Roman" w:cs="Times New Roman"/>
          <w:spacing w:val="3"/>
          <w:szCs w:val="28"/>
        </w:rPr>
        <w:t xml:space="preserve">học </w:t>
      </w:r>
      <w:r w:rsidRPr="009C0D65">
        <w:rPr>
          <w:rFonts w:eastAsia="Times New Roman" w:cs="Times New Roman"/>
          <w:szCs w:val="28"/>
        </w:rPr>
        <w:t>sinh thường xuyên tiếp xúc: tay vịn cầu thang, tay nắm cửa, bàn, ghế; phòng học, nhà vệ sinh và các phòng chức năng; thiết bị thí nghiệm, đồ dùng, phương tiện và học</w:t>
      </w:r>
      <w:r w:rsidR="0055017B">
        <w:rPr>
          <w:rFonts w:eastAsia="Times New Roman" w:cs="Times New Roman"/>
          <w:szCs w:val="28"/>
        </w:rPr>
        <w:t xml:space="preserve"> liệu được sử dụng trong dạy học vàò ngày 02</w:t>
      </w:r>
      <w:r w:rsidRPr="009C0D65">
        <w:rPr>
          <w:rFonts w:eastAsia="Times New Roman" w:cs="Times New Roman"/>
          <w:szCs w:val="28"/>
        </w:rPr>
        <w:t>/5/2020;</w:t>
      </w:r>
    </w:p>
    <w:p w:rsidR="009C0D65" w:rsidRPr="009C0D65" w:rsidRDefault="009C0D65" w:rsidP="002B1321">
      <w:pPr>
        <w:widowControl w:val="0"/>
        <w:tabs>
          <w:tab w:val="left" w:pos="1235"/>
        </w:tabs>
        <w:autoSpaceDE w:val="0"/>
        <w:autoSpaceDN w:val="0"/>
        <w:spacing w:after="0" w:line="240" w:lineRule="auto"/>
        <w:jc w:val="both"/>
        <w:rPr>
          <w:rFonts w:eastAsia="Times New Roman" w:cs="Times New Roman"/>
          <w:szCs w:val="28"/>
        </w:rPr>
      </w:pPr>
      <w:r w:rsidRPr="009C0D65">
        <w:rPr>
          <w:rFonts w:eastAsia="Times New Roman" w:cs="Times New Roman"/>
          <w:szCs w:val="28"/>
        </w:rPr>
        <w:t xml:space="preserve">       </w:t>
      </w:r>
      <w:r w:rsidR="00A43187">
        <w:rPr>
          <w:rFonts w:eastAsia="Times New Roman" w:cs="Times New Roman"/>
          <w:szCs w:val="28"/>
        </w:rPr>
        <w:t xml:space="preserve">   </w:t>
      </w:r>
      <w:r w:rsidRPr="009C0D65">
        <w:rPr>
          <w:rFonts w:eastAsia="Times New Roman" w:cs="Times New Roman"/>
          <w:szCs w:val="28"/>
        </w:rPr>
        <w:t>- Đảm bảo đầy đủ cơ sở vật chất, trang thiết bị y tế, vệ sinh môi trường tại trường học như: thiết bị đo thân nhiệt, nước sát khuẩn, nơi rửa tay bằng nước sạch có xà phòng;</w:t>
      </w:r>
    </w:p>
    <w:p w:rsidR="009C0D65" w:rsidRPr="009C0D65" w:rsidRDefault="004A7A9B" w:rsidP="002B1321">
      <w:pPr>
        <w:widowControl w:val="0"/>
        <w:tabs>
          <w:tab w:val="left" w:pos="1235"/>
        </w:tabs>
        <w:autoSpaceDE w:val="0"/>
        <w:autoSpaceDN w:val="0"/>
        <w:spacing w:after="0" w:line="240" w:lineRule="auto"/>
        <w:jc w:val="both"/>
        <w:rPr>
          <w:rFonts w:eastAsia="Times New Roman" w:cs="Times New Roman"/>
          <w:szCs w:val="28"/>
        </w:rPr>
      </w:pPr>
      <w:r>
        <w:rPr>
          <w:rFonts w:eastAsia="Times New Roman" w:cs="Times New Roman"/>
          <w:i/>
          <w:szCs w:val="28"/>
        </w:rPr>
        <w:t xml:space="preserve">     </w:t>
      </w:r>
      <w:r w:rsidR="00A43187">
        <w:rPr>
          <w:rFonts w:eastAsia="Times New Roman" w:cs="Times New Roman"/>
          <w:i/>
          <w:szCs w:val="28"/>
        </w:rPr>
        <w:t xml:space="preserve">  </w:t>
      </w:r>
      <w:r>
        <w:rPr>
          <w:rFonts w:eastAsia="Times New Roman" w:cs="Times New Roman"/>
          <w:i/>
          <w:szCs w:val="28"/>
        </w:rPr>
        <w:t xml:space="preserve"> </w:t>
      </w:r>
      <w:r w:rsidR="00A43187">
        <w:rPr>
          <w:rFonts w:eastAsia="Times New Roman" w:cs="Times New Roman"/>
          <w:i/>
          <w:szCs w:val="28"/>
        </w:rPr>
        <w:t xml:space="preserve"> </w:t>
      </w:r>
      <w:r w:rsidR="009C0D65" w:rsidRPr="009C0D65">
        <w:rPr>
          <w:rFonts w:eastAsia="Times New Roman" w:cs="Times New Roman"/>
          <w:i/>
          <w:szCs w:val="28"/>
        </w:rPr>
        <w:t xml:space="preserve">- </w:t>
      </w:r>
      <w:r w:rsidR="009C0D65" w:rsidRPr="009C0D65">
        <w:rPr>
          <w:rFonts w:eastAsia="Times New Roman" w:cs="Times New Roman"/>
          <w:szCs w:val="28"/>
        </w:rPr>
        <w:t>Yêu cầu nhân viên y tế</w:t>
      </w:r>
      <w:r w:rsidR="00613A69">
        <w:rPr>
          <w:rFonts w:eastAsia="Times New Roman" w:cs="Times New Roman"/>
          <w:szCs w:val="28"/>
        </w:rPr>
        <w:t xml:space="preserve"> ( trạm y tế cử sang)</w:t>
      </w:r>
      <w:r w:rsidR="009C0D65" w:rsidRPr="009C0D65">
        <w:rPr>
          <w:rFonts w:eastAsia="Times New Roman" w:cs="Times New Roman"/>
          <w:szCs w:val="28"/>
        </w:rPr>
        <w:t xml:space="preserve"> đảm bảo trực liên tục trong suốt </w:t>
      </w:r>
      <w:r w:rsidR="009C0D65" w:rsidRPr="009C0D65">
        <w:rPr>
          <w:rFonts w:eastAsia="Times New Roman" w:cs="Times New Roman"/>
          <w:szCs w:val="28"/>
        </w:rPr>
        <w:lastRenderedPageBreak/>
        <w:t>thời gian dạy và</w:t>
      </w:r>
      <w:r w:rsidR="00613A69">
        <w:rPr>
          <w:rFonts w:eastAsia="Times New Roman" w:cs="Times New Roman"/>
          <w:szCs w:val="28"/>
        </w:rPr>
        <w:t xml:space="preserve"> </w:t>
      </w:r>
      <w:r w:rsidR="009C0D65" w:rsidRPr="009C0D65">
        <w:rPr>
          <w:rFonts w:eastAsia="Times New Roman" w:cs="Times New Roman"/>
          <w:szCs w:val="28"/>
        </w:rPr>
        <w:t>học,nêu</w:t>
      </w:r>
      <w:r w:rsidR="00613A69">
        <w:rPr>
          <w:rFonts w:eastAsia="Times New Roman" w:cs="Times New Roman"/>
          <w:szCs w:val="28"/>
        </w:rPr>
        <w:t xml:space="preserve"> </w:t>
      </w:r>
      <w:r w:rsidR="009C0D65" w:rsidRPr="009C0D65">
        <w:rPr>
          <w:rFonts w:eastAsia="Times New Roman" w:cs="Times New Roman"/>
          <w:szCs w:val="28"/>
        </w:rPr>
        <w:t>cao</w:t>
      </w:r>
      <w:r w:rsidR="00613A69">
        <w:rPr>
          <w:rFonts w:eastAsia="Times New Roman" w:cs="Times New Roman"/>
          <w:szCs w:val="28"/>
        </w:rPr>
        <w:t xml:space="preserve"> </w:t>
      </w:r>
      <w:r w:rsidR="009C0D65" w:rsidRPr="009C0D65">
        <w:rPr>
          <w:rFonts w:eastAsia="Times New Roman" w:cs="Times New Roman"/>
          <w:szCs w:val="28"/>
        </w:rPr>
        <w:t>tinh</w:t>
      </w:r>
      <w:r w:rsidR="00613A69">
        <w:rPr>
          <w:rFonts w:eastAsia="Times New Roman" w:cs="Times New Roman"/>
          <w:szCs w:val="28"/>
        </w:rPr>
        <w:t xml:space="preserve"> </w:t>
      </w:r>
      <w:r w:rsidR="009C0D65" w:rsidRPr="009C0D65">
        <w:rPr>
          <w:rFonts w:eastAsia="Times New Roman" w:cs="Times New Roman"/>
          <w:szCs w:val="28"/>
        </w:rPr>
        <w:t>thần</w:t>
      </w:r>
      <w:r w:rsidR="00613A69">
        <w:rPr>
          <w:rFonts w:eastAsia="Times New Roman" w:cs="Times New Roman"/>
          <w:szCs w:val="28"/>
        </w:rPr>
        <w:t xml:space="preserve"> </w:t>
      </w:r>
      <w:r w:rsidR="009C0D65" w:rsidRPr="009C0D65">
        <w:rPr>
          <w:rFonts w:eastAsia="Times New Roman" w:cs="Times New Roman"/>
          <w:szCs w:val="28"/>
        </w:rPr>
        <w:t>trách</w:t>
      </w:r>
      <w:r w:rsidR="00613A69">
        <w:rPr>
          <w:rFonts w:eastAsia="Times New Roman" w:cs="Times New Roman"/>
          <w:szCs w:val="28"/>
        </w:rPr>
        <w:t xml:space="preserve"> </w:t>
      </w:r>
      <w:r w:rsidR="009C0D65" w:rsidRPr="009C0D65">
        <w:rPr>
          <w:rFonts w:eastAsia="Times New Roman" w:cs="Times New Roman"/>
          <w:szCs w:val="28"/>
        </w:rPr>
        <w:t>nhiệm</w:t>
      </w:r>
      <w:r w:rsidR="00613A69">
        <w:rPr>
          <w:rFonts w:eastAsia="Times New Roman" w:cs="Times New Roman"/>
          <w:szCs w:val="28"/>
        </w:rPr>
        <w:t xml:space="preserve"> </w:t>
      </w:r>
      <w:r w:rsidR="009C0D65" w:rsidRPr="009C0D65">
        <w:rPr>
          <w:rFonts w:eastAsia="Times New Roman" w:cs="Times New Roman"/>
          <w:szCs w:val="28"/>
        </w:rPr>
        <w:t>để</w:t>
      </w:r>
      <w:r w:rsidR="00613A69">
        <w:rPr>
          <w:rFonts w:eastAsia="Times New Roman" w:cs="Times New Roman"/>
          <w:szCs w:val="28"/>
        </w:rPr>
        <w:t xml:space="preserve"> </w:t>
      </w:r>
      <w:r w:rsidR="009C0D65" w:rsidRPr="009C0D65">
        <w:rPr>
          <w:rFonts w:eastAsia="Times New Roman" w:cs="Times New Roman"/>
          <w:szCs w:val="28"/>
        </w:rPr>
        <w:t>kịp</w:t>
      </w:r>
      <w:r w:rsidR="00613A69">
        <w:rPr>
          <w:rFonts w:eastAsia="Times New Roman" w:cs="Times New Roman"/>
          <w:szCs w:val="28"/>
        </w:rPr>
        <w:t xml:space="preserve"> </w:t>
      </w:r>
      <w:r w:rsidR="009C0D65" w:rsidRPr="009C0D65">
        <w:rPr>
          <w:rFonts w:eastAsia="Times New Roman" w:cs="Times New Roman"/>
          <w:szCs w:val="28"/>
        </w:rPr>
        <w:t>thời</w:t>
      </w:r>
      <w:r w:rsidR="00613A69">
        <w:rPr>
          <w:rFonts w:eastAsia="Times New Roman" w:cs="Times New Roman"/>
          <w:szCs w:val="28"/>
        </w:rPr>
        <w:t xml:space="preserve"> </w:t>
      </w:r>
      <w:r w:rsidR="009C0D65" w:rsidRPr="009C0D65">
        <w:rPr>
          <w:rFonts w:eastAsia="Times New Roman" w:cs="Times New Roman"/>
          <w:szCs w:val="28"/>
        </w:rPr>
        <w:t>xử</w:t>
      </w:r>
      <w:r w:rsidR="00613A69">
        <w:rPr>
          <w:rFonts w:eastAsia="Times New Roman" w:cs="Times New Roman"/>
          <w:szCs w:val="28"/>
        </w:rPr>
        <w:t xml:space="preserve"> </w:t>
      </w:r>
      <w:r w:rsidR="009C0D65" w:rsidRPr="009C0D65">
        <w:rPr>
          <w:rFonts w:eastAsia="Times New Roman" w:cs="Times New Roman"/>
          <w:szCs w:val="28"/>
        </w:rPr>
        <w:t>lý</w:t>
      </w:r>
      <w:r w:rsidR="00613A69">
        <w:rPr>
          <w:rFonts w:eastAsia="Times New Roman" w:cs="Times New Roman"/>
          <w:szCs w:val="28"/>
        </w:rPr>
        <w:t xml:space="preserve"> </w:t>
      </w:r>
      <w:r w:rsidR="009C0D65" w:rsidRPr="009C0D65">
        <w:rPr>
          <w:rFonts w:eastAsia="Times New Roman" w:cs="Times New Roman"/>
          <w:szCs w:val="28"/>
        </w:rPr>
        <w:t>các</w:t>
      </w:r>
      <w:r w:rsidR="00613A69">
        <w:rPr>
          <w:rFonts w:eastAsia="Times New Roman" w:cs="Times New Roman"/>
          <w:szCs w:val="28"/>
        </w:rPr>
        <w:t xml:space="preserve"> </w:t>
      </w:r>
      <w:r w:rsidR="009C0D65" w:rsidRPr="009C0D65">
        <w:rPr>
          <w:rFonts w:eastAsia="Times New Roman" w:cs="Times New Roman"/>
          <w:szCs w:val="28"/>
        </w:rPr>
        <w:t>tình</w:t>
      </w:r>
      <w:r w:rsidR="00613A69">
        <w:rPr>
          <w:rFonts w:eastAsia="Times New Roman" w:cs="Times New Roman"/>
          <w:szCs w:val="28"/>
        </w:rPr>
        <w:t xml:space="preserve"> </w:t>
      </w:r>
      <w:r w:rsidR="009C0D65" w:rsidRPr="009C0D65">
        <w:rPr>
          <w:rFonts w:eastAsia="Times New Roman" w:cs="Times New Roman"/>
          <w:szCs w:val="28"/>
        </w:rPr>
        <w:t>huống</w:t>
      </w:r>
      <w:r w:rsidR="00613A69">
        <w:rPr>
          <w:rFonts w:eastAsia="Times New Roman" w:cs="Times New Roman"/>
          <w:szCs w:val="28"/>
        </w:rPr>
        <w:t xml:space="preserve"> </w:t>
      </w:r>
      <w:r w:rsidR="009C0D65" w:rsidRPr="009C0D65">
        <w:rPr>
          <w:rFonts w:eastAsia="Times New Roman" w:cs="Times New Roman"/>
          <w:szCs w:val="28"/>
        </w:rPr>
        <w:t>xảy</w:t>
      </w:r>
      <w:r w:rsidR="00613A69">
        <w:rPr>
          <w:rFonts w:eastAsia="Times New Roman" w:cs="Times New Roman"/>
          <w:szCs w:val="28"/>
        </w:rPr>
        <w:t xml:space="preserve"> </w:t>
      </w:r>
      <w:r w:rsidR="009C0D65" w:rsidRPr="009C0D65">
        <w:rPr>
          <w:rFonts w:eastAsia="Times New Roman" w:cs="Times New Roman"/>
          <w:szCs w:val="28"/>
        </w:rPr>
        <w:t>ra</w:t>
      </w:r>
      <w:r w:rsidR="00613A69">
        <w:rPr>
          <w:rFonts w:eastAsia="Times New Roman" w:cs="Times New Roman"/>
          <w:szCs w:val="28"/>
        </w:rPr>
        <w:t xml:space="preserve"> </w:t>
      </w:r>
      <w:r w:rsidR="009C0D65" w:rsidRPr="009C0D65">
        <w:rPr>
          <w:rFonts w:eastAsia="Times New Roman" w:cs="Times New Roman"/>
          <w:szCs w:val="28"/>
        </w:rPr>
        <w:t xml:space="preserve">phối hợp với giáo viên chủ nhiệm theo dõi học sinh, phát hiện học sinh có vấn đề về sức khỏe để xử lý kịp thời. </w:t>
      </w:r>
    </w:p>
    <w:p w:rsidR="009C0D65" w:rsidRPr="009C0D65" w:rsidRDefault="009C0D65" w:rsidP="00A43187">
      <w:pPr>
        <w:widowControl w:val="0"/>
        <w:tabs>
          <w:tab w:val="left" w:pos="1557"/>
        </w:tabs>
        <w:autoSpaceDE w:val="0"/>
        <w:autoSpaceDN w:val="0"/>
        <w:spacing w:after="0" w:line="240" w:lineRule="auto"/>
        <w:jc w:val="both"/>
        <w:rPr>
          <w:rFonts w:eastAsia="Times New Roman" w:cs="Times New Roman"/>
          <w:i/>
          <w:szCs w:val="28"/>
        </w:rPr>
      </w:pPr>
      <w:r w:rsidRPr="009C0D65">
        <w:rPr>
          <w:rFonts w:eastAsia="Times New Roman" w:cs="Times New Roman"/>
          <w:i/>
          <w:szCs w:val="28"/>
        </w:rPr>
        <w:t xml:space="preserve">           3.2.Quy trình đảm bảo an toàn trường học trong phòng chống dịch bệnhCovid-19 khi học sinh đi học trởlại</w:t>
      </w:r>
    </w:p>
    <w:p w:rsidR="009C0D65" w:rsidRPr="00A43187" w:rsidRDefault="00A43187" w:rsidP="00A43187">
      <w:pPr>
        <w:widowControl w:val="0"/>
        <w:tabs>
          <w:tab w:val="left" w:pos="1319"/>
        </w:tabs>
        <w:autoSpaceDE w:val="0"/>
        <w:autoSpaceDN w:val="0"/>
        <w:spacing w:after="0" w:line="240" w:lineRule="auto"/>
        <w:jc w:val="both"/>
        <w:rPr>
          <w:rFonts w:eastAsia="Times New Roman" w:cs="Times New Roman"/>
          <w:szCs w:val="28"/>
        </w:rPr>
      </w:pPr>
      <w:r>
        <w:rPr>
          <w:rFonts w:eastAsia="Times New Roman" w:cs="Times New Roman"/>
          <w:szCs w:val="28"/>
        </w:rPr>
        <w:t xml:space="preserve">           a.</w:t>
      </w:r>
      <w:r w:rsidR="009C0D65" w:rsidRPr="00A43187">
        <w:rPr>
          <w:rFonts w:eastAsia="Times New Roman" w:cs="Times New Roman"/>
          <w:szCs w:val="28"/>
        </w:rPr>
        <w:t>Trước khi học sinh đến</w:t>
      </w:r>
      <w:r w:rsidR="00613A69" w:rsidRPr="00A43187">
        <w:rPr>
          <w:rFonts w:eastAsia="Times New Roman" w:cs="Times New Roman"/>
          <w:szCs w:val="28"/>
        </w:rPr>
        <w:t xml:space="preserve"> </w:t>
      </w:r>
      <w:r w:rsidR="009C0D65" w:rsidRPr="00A43187">
        <w:rPr>
          <w:rFonts w:eastAsia="Times New Roman" w:cs="Times New Roman"/>
          <w:szCs w:val="28"/>
        </w:rPr>
        <w:t>trường</w:t>
      </w:r>
    </w:p>
    <w:p w:rsidR="009C0D65" w:rsidRPr="009C0D65" w:rsidRDefault="00A43187" w:rsidP="00A43187">
      <w:pPr>
        <w:widowControl w:val="0"/>
        <w:tabs>
          <w:tab w:val="left" w:pos="1223"/>
        </w:tabs>
        <w:autoSpaceDE w:val="0"/>
        <w:autoSpaceDN w:val="0"/>
        <w:spacing w:after="0" w:line="240" w:lineRule="auto"/>
        <w:ind w:left="166"/>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Không đến trường khi đang trong thời gian cách ly tại nhà theo yêu cầu của cơ quan ytế;</w:t>
      </w:r>
    </w:p>
    <w:p w:rsidR="009C0D65" w:rsidRPr="009C0D65" w:rsidRDefault="00A43187" w:rsidP="00A43187">
      <w:pPr>
        <w:widowControl w:val="0"/>
        <w:tabs>
          <w:tab w:val="left" w:pos="1226"/>
        </w:tabs>
        <w:autoSpaceDE w:val="0"/>
        <w:autoSpaceDN w:val="0"/>
        <w:spacing w:after="0" w:line="240" w:lineRule="auto"/>
        <w:ind w:left="166"/>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Nếu học sinh, giáo viên, cán bộ, nhân viên nhà trường có biểu hiện sốt, ho, khó thở thì phải nghỉ ở nhà, thông tin ngay cho nhà trường, đồng thời đưa đến cơ sở y tế để được khám, tư vấn, điềutrị;</w:t>
      </w:r>
    </w:p>
    <w:p w:rsidR="009C0D65" w:rsidRPr="009C0D65" w:rsidRDefault="009C0D65" w:rsidP="00A43187">
      <w:pPr>
        <w:widowControl w:val="0"/>
        <w:autoSpaceDE w:val="0"/>
        <w:autoSpaceDN w:val="0"/>
        <w:spacing w:after="0" w:line="240" w:lineRule="auto"/>
        <w:ind w:firstLine="720"/>
        <w:jc w:val="both"/>
        <w:rPr>
          <w:rFonts w:eastAsia="Times New Roman" w:cs="Times New Roman"/>
          <w:szCs w:val="28"/>
        </w:rPr>
      </w:pPr>
      <w:r w:rsidRPr="009C0D65">
        <w:rPr>
          <w:rFonts w:eastAsia="Times New Roman" w:cs="Times New Roman"/>
          <w:szCs w:val="28"/>
        </w:rPr>
        <w:t xml:space="preserve">Gia đình chủ động kiểm tra thân nhiệt cho học sinh; </w:t>
      </w:r>
    </w:p>
    <w:p w:rsidR="009C0D65" w:rsidRPr="009C0D65" w:rsidRDefault="00A43187" w:rsidP="00A43187">
      <w:pPr>
        <w:widowControl w:val="0"/>
        <w:tabs>
          <w:tab w:val="left" w:pos="1233"/>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 xml:space="preserve"> Cán bộ, giáo viên, nhân viên tự đo thân nhiệt trước khi đếntrường;</w:t>
      </w:r>
    </w:p>
    <w:p w:rsidR="009C0D65" w:rsidRPr="009C0D65" w:rsidRDefault="00A43187" w:rsidP="00A43187">
      <w:pPr>
        <w:widowControl w:val="0"/>
        <w:tabs>
          <w:tab w:val="left" w:pos="1218"/>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Thực hiện nghiêm việc đeo khẩu trang trên đường đến</w:t>
      </w:r>
      <w:r w:rsidR="00613A69">
        <w:rPr>
          <w:rFonts w:eastAsia="Times New Roman" w:cs="Times New Roman"/>
          <w:szCs w:val="28"/>
        </w:rPr>
        <w:t xml:space="preserve"> </w:t>
      </w:r>
      <w:r w:rsidR="009C0D65" w:rsidRPr="009C0D65">
        <w:rPr>
          <w:rFonts w:eastAsia="Times New Roman" w:cs="Times New Roman"/>
          <w:szCs w:val="28"/>
        </w:rPr>
        <w:t>trường.</w:t>
      </w:r>
    </w:p>
    <w:p w:rsidR="009C0D65" w:rsidRPr="00A43187" w:rsidRDefault="00A43187" w:rsidP="00A43187">
      <w:pPr>
        <w:widowControl w:val="0"/>
        <w:tabs>
          <w:tab w:val="left" w:pos="1336"/>
        </w:tabs>
        <w:autoSpaceDE w:val="0"/>
        <w:autoSpaceDN w:val="0"/>
        <w:spacing w:after="0" w:line="240" w:lineRule="auto"/>
        <w:ind w:left="284"/>
        <w:jc w:val="both"/>
        <w:rPr>
          <w:rFonts w:eastAsia="Times New Roman" w:cs="Times New Roman"/>
          <w:szCs w:val="28"/>
        </w:rPr>
      </w:pPr>
      <w:r>
        <w:rPr>
          <w:rFonts w:eastAsia="Times New Roman" w:cs="Times New Roman"/>
          <w:szCs w:val="28"/>
        </w:rPr>
        <w:t xml:space="preserve">       </w:t>
      </w:r>
      <w:r w:rsidRPr="00A43187">
        <w:rPr>
          <w:rFonts w:eastAsia="Times New Roman" w:cs="Times New Roman"/>
          <w:szCs w:val="28"/>
        </w:rPr>
        <w:t>b.</w:t>
      </w:r>
      <w:r w:rsidR="009C0D65" w:rsidRPr="00A43187">
        <w:rPr>
          <w:rFonts w:eastAsia="Times New Roman" w:cs="Times New Roman"/>
          <w:szCs w:val="28"/>
        </w:rPr>
        <w:t>Khi học sinh đến</w:t>
      </w:r>
      <w:r w:rsidR="00613A69" w:rsidRPr="00A43187">
        <w:rPr>
          <w:rFonts w:eastAsia="Times New Roman" w:cs="Times New Roman"/>
          <w:szCs w:val="28"/>
        </w:rPr>
        <w:t xml:space="preserve"> </w:t>
      </w:r>
      <w:r w:rsidR="009C0D65" w:rsidRPr="00A43187">
        <w:rPr>
          <w:rFonts w:eastAsia="Times New Roman" w:cs="Times New Roman"/>
          <w:szCs w:val="28"/>
        </w:rPr>
        <w:t>trường</w:t>
      </w:r>
    </w:p>
    <w:p w:rsidR="009C0D65" w:rsidRPr="009C0D65" w:rsidRDefault="00A43187" w:rsidP="00A43187">
      <w:pPr>
        <w:widowControl w:val="0"/>
        <w:tabs>
          <w:tab w:val="left" w:pos="1228"/>
        </w:tabs>
        <w:autoSpaceDE w:val="0"/>
        <w:autoSpaceDN w:val="0"/>
        <w:spacing w:after="0" w:line="240" w:lineRule="auto"/>
        <w:ind w:left="166"/>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 xml:space="preserve">Không để phụ huynh, người không có nhiệm vụ vào trong trường. </w:t>
      </w:r>
      <w:r w:rsidR="00613A69">
        <w:rPr>
          <w:rFonts w:eastAsia="Times New Roman" w:cs="Times New Roman"/>
          <w:szCs w:val="28"/>
        </w:rPr>
        <w:t>Bố trí TPT, GV bộ môn</w:t>
      </w:r>
      <w:r w:rsidR="009C0D65" w:rsidRPr="009C0D65">
        <w:rPr>
          <w:rFonts w:eastAsia="Times New Roman" w:cs="Times New Roman"/>
          <w:szCs w:val="28"/>
        </w:rPr>
        <w:t xml:space="preserve"> đón học sinh vào lớp;</w:t>
      </w:r>
    </w:p>
    <w:p w:rsidR="00A43187" w:rsidRDefault="00A43187" w:rsidP="00A43187">
      <w:pPr>
        <w:widowControl w:val="0"/>
        <w:tabs>
          <w:tab w:val="left" w:pos="1278"/>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Thực hiện việc đo kiểm tra thân nhiệt cho học sinh trước khi vào trường và lớp học. Trước khi vào giờ học, giáo viên chủ động điểm danh học sinh và hỏi lại học sinh nếu có hiện tượng bất thường (</w:t>
      </w:r>
      <w:r w:rsidR="009C0D65" w:rsidRPr="009C0D65">
        <w:rPr>
          <w:rFonts w:eastAsia="Times New Roman" w:cs="Times New Roman"/>
          <w:i/>
          <w:szCs w:val="28"/>
        </w:rPr>
        <w:t>sốt, ho, khó thở</w:t>
      </w:r>
      <w:r w:rsidR="009C0D65" w:rsidRPr="009C0D65">
        <w:rPr>
          <w:rFonts w:eastAsia="Times New Roman" w:cs="Times New Roman"/>
          <w:szCs w:val="28"/>
        </w:rPr>
        <w:t>) thì thực hiện theo hướng dẫn tại (mục d) dưới</w:t>
      </w:r>
      <w:r w:rsidR="00613A69">
        <w:rPr>
          <w:rFonts w:eastAsia="Times New Roman" w:cs="Times New Roman"/>
          <w:szCs w:val="28"/>
        </w:rPr>
        <w:t xml:space="preserve"> </w:t>
      </w:r>
      <w:r w:rsidR="009C0D65" w:rsidRPr="009C0D65">
        <w:rPr>
          <w:rFonts w:eastAsia="Times New Roman" w:cs="Times New Roman"/>
          <w:szCs w:val="28"/>
        </w:rPr>
        <w:t>đây;</w:t>
      </w:r>
    </w:p>
    <w:p w:rsidR="009C0D65" w:rsidRPr="00A43187" w:rsidRDefault="00A43187" w:rsidP="00A43187">
      <w:pPr>
        <w:widowControl w:val="0"/>
        <w:tabs>
          <w:tab w:val="left" w:pos="1278"/>
        </w:tabs>
        <w:autoSpaceDE w:val="0"/>
        <w:autoSpaceDN w:val="0"/>
        <w:spacing w:after="0" w:line="240" w:lineRule="auto"/>
        <w:jc w:val="both"/>
        <w:rPr>
          <w:rFonts w:eastAsia="Times New Roman" w:cs="Times New Roman"/>
          <w:spacing w:val="-2"/>
          <w:szCs w:val="28"/>
        </w:rPr>
      </w:pPr>
      <w:r w:rsidRPr="00A43187">
        <w:rPr>
          <w:rFonts w:eastAsia="Times New Roman" w:cs="Times New Roman"/>
          <w:spacing w:val="-2"/>
          <w:szCs w:val="28"/>
        </w:rPr>
        <w:t xml:space="preserve">            - </w:t>
      </w:r>
      <w:r w:rsidR="009C0D65" w:rsidRPr="00A43187">
        <w:rPr>
          <w:rFonts w:eastAsia="Times New Roman" w:cs="Times New Roman"/>
          <w:spacing w:val="-2"/>
          <w:szCs w:val="28"/>
        </w:rPr>
        <w:t>Theo dõi và thường xuyên nhắc nhở học sinh, giáo viên, cán bộ, nhân viên nhà trường đảm bảo giãn cách ngoài lớp học, phòng làm việc theo quy định; đeo khẩu trang đúng cách; thường xuyên rửa tay bằng xà phòng; không   dùng chung các đồ dùng cá nhân; bỏ rác đúng nơi quy định, đặc biệt là khẩu trang đã sử</w:t>
      </w:r>
      <w:r w:rsidR="00613A69" w:rsidRPr="00A43187">
        <w:rPr>
          <w:rFonts w:eastAsia="Times New Roman" w:cs="Times New Roman"/>
          <w:spacing w:val="-2"/>
          <w:szCs w:val="28"/>
        </w:rPr>
        <w:t xml:space="preserve"> </w:t>
      </w:r>
      <w:r w:rsidR="009C0D65" w:rsidRPr="00A43187">
        <w:rPr>
          <w:rFonts w:eastAsia="Times New Roman" w:cs="Times New Roman"/>
          <w:spacing w:val="-2"/>
          <w:szCs w:val="28"/>
        </w:rPr>
        <w:t>dụng;</w:t>
      </w:r>
    </w:p>
    <w:p w:rsidR="009C0D65" w:rsidRPr="009C0D65" w:rsidRDefault="00A43187" w:rsidP="00A43187">
      <w:pPr>
        <w:widowControl w:val="0"/>
        <w:tabs>
          <w:tab w:val="left" w:pos="1228"/>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Tổ chức lau khử khuẩn, vệ sinh các bề mặt thường xuyên tiếp xúc, khu vực rửa tay, nhà vệ sinh, cầu thangtheo quy định;</w:t>
      </w:r>
    </w:p>
    <w:p w:rsidR="009C0D65" w:rsidRPr="009C0D65" w:rsidRDefault="00A43187" w:rsidP="00A43187">
      <w:pPr>
        <w:widowControl w:val="0"/>
        <w:tabs>
          <w:tab w:val="left" w:pos="1266"/>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Tăng cường tuyên truyền (từ các nguồn chính thống, đã được kiểm duyệt) về các giải pháp phòng, chống dịch cho học sinh, cán bộ, giáo viên,  nhân viên thông qua: tranh ảnh, hệ thống phát thanh, các giờ sinh hoạt, chào cờ (theo đơn vịlớp).</w:t>
      </w:r>
    </w:p>
    <w:p w:rsidR="009C0D65" w:rsidRPr="00A43187" w:rsidRDefault="00A43187" w:rsidP="00A43187">
      <w:pPr>
        <w:widowControl w:val="0"/>
        <w:tabs>
          <w:tab w:val="left" w:pos="1319"/>
        </w:tabs>
        <w:autoSpaceDE w:val="0"/>
        <w:autoSpaceDN w:val="0"/>
        <w:spacing w:after="0" w:line="240" w:lineRule="auto"/>
        <w:ind w:left="284"/>
        <w:jc w:val="both"/>
        <w:rPr>
          <w:rFonts w:eastAsia="Times New Roman" w:cs="Times New Roman"/>
          <w:szCs w:val="28"/>
        </w:rPr>
      </w:pPr>
      <w:r>
        <w:rPr>
          <w:rFonts w:eastAsia="Times New Roman" w:cs="Times New Roman"/>
          <w:szCs w:val="28"/>
        </w:rPr>
        <w:t xml:space="preserve">       </w:t>
      </w:r>
      <w:r w:rsidRPr="00A43187">
        <w:rPr>
          <w:rFonts w:eastAsia="Times New Roman" w:cs="Times New Roman"/>
          <w:szCs w:val="28"/>
        </w:rPr>
        <w:t>c.</w:t>
      </w:r>
      <w:r w:rsidR="009C0D65" w:rsidRPr="00A43187">
        <w:rPr>
          <w:rFonts w:eastAsia="Times New Roman" w:cs="Times New Roman"/>
          <w:szCs w:val="28"/>
        </w:rPr>
        <w:t>Kết thúc mỗi buổi</w:t>
      </w:r>
      <w:r>
        <w:rPr>
          <w:rFonts w:eastAsia="Times New Roman" w:cs="Times New Roman"/>
          <w:szCs w:val="28"/>
        </w:rPr>
        <w:t xml:space="preserve"> </w:t>
      </w:r>
      <w:r w:rsidR="009C0D65" w:rsidRPr="00A43187">
        <w:rPr>
          <w:rFonts w:eastAsia="Times New Roman" w:cs="Times New Roman"/>
          <w:szCs w:val="28"/>
        </w:rPr>
        <w:t>học</w:t>
      </w:r>
    </w:p>
    <w:p w:rsidR="009C0D65" w:rsidRPr="009C0D65" w:rsidRDefault="00A43187" w:rsidP="00A43187">
      <w:pPr>
        <w:widowControl w:val="0"/>
        <w:tabs>
          <w:tab w:val="left" w:pos="1257"/>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Thực hiện nghiêm việc giãn cách khi ra khỏi cổng trường, đeo khẩu trang trên đường về</w:t>
      </w:r>
      <w:r w:rsidR="00613A69">
        <w:rPr>
          <w:rFonts w:eastAsia="Times New Roman" w:cs="Times New Roman"/>
          <w:szCs w:val="28"/>
        </w:rPr>
        <w:t xml:space="preserve"> </w:t>
      </w:r>
      <w:r w:rsidR="009C0D65" w:rsidRPr="009C0D65">
        <w:rPr>
          <w:rFonts w:eastAsia="Times New Roman" w:cs="Times New Roman"/>
          <w:szCs w:val="28"/>
        </w:rPr>
        <w:t>nhà;</w:t>
      </w:r>
    </w:p>
    <w:p w:rsidR="009C0D65" w:rsidRPr="009C0D65" w:rsidRDefault="00A43187" w:rsidP="00A43187">
      <w:pPr>
        <w:widowControl w:val="0"/>
        <w:tabs>
          <w:tab w:val="left" w:pos="1252"/>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613A69">
        <w:rPr>
          <w:rFonts w:eastAsia="Times New Roman" w:cs="Times New Roman"/>
          <w:szCs w:val="28"/>
        </w:rPr>
        <w:t xml:space="preserve">Nhân viên vệ sinh </w:t>
      </w:r>
      <w:r w:rsidR="009C0D65" w:rsidRPr="009C0D65">
        <w:rPr>
          <w:rFonts w:eastAsia="Times New Roman" w:cs="Times New Roman"/>
          <w:szCs w:val="28"/>
        </w:rPr>
        <w:t>duy</w:t>
      </w:r>
      <w:r w:rsidR="00613A69">
        <w:rPr>
          <w:rFonts w:eastAsia="Times New Roman" w:cs="Times New Roman"/>
          <w:szCs w:val="28"/>
        </w:rPr>
        <w:t xml:space="preserve"> </w:t>
      </w:r>
      <w:r w:rsidR="009C0D65" w:rsidRPr="009C0D65">
        <w:rPr>
          <w:rFonts w:eastAsia="Times New Roman" w:cs="Times New Roman"/>
          <w:szCs w:val="28"/>
        </w:rPr>
        <w:t>trì</w:t>
      </w:r>
      <w:r w:rsidR="00613A69">
        <w:rPr>
          <w:rFonts w:eastAsia="Times New Roman" w:cs="Times New Roman"/>
          <w:szCs w:val="28"/>
        </w:rPr>
        <w:t xml:space="preserve"> </w:t>
      </w:r>
      <w:r w:rsidR="009C0D65" w:rsidRPr="009C0D65">
        <w:rPr>
          <w:rFonts w:eastAsia="Times New Roman" w:cs="Times New Roman"/>
          <w:szCs w:val="28"/>
        </w:rPr>
        <w:t>thực</w:t>
      </w:r>
      <w:r w:rsidR="000119BD">
        <w:rPr>
          <w:rFonts w:eastAsia="Times New Roman" w:cs="Times New Roman"/>
          <w:szCs w:val="28"/>
        </w:rPr>
        <w:t xml:space="preserve"> hiện</w:t>
      </w:r>
      <w:r w:rsidR="00990FF8">
        <w:rPr>
          <w:rFonts w:eastAsia="Times New Roman" w:cs="Times New Roman"/>
          <w:szCs w:val="28"/>
        </w:rPr>
        <w:t xml:space="preserve"> </w:t>
      </w:r>
      <w:r w:rsidR="000119BD">
        <w:rPr>
          <w:rFonts w:eastAsia="Times New Roman" w:cs="Times New Roman"/>
          <w:szCs w:val="28"/>
        </w:rPr>
        <w:t>vệ</w:t>
      </w:r>
      <w:r w:rsidR="00990FF8">
        <w:rPr>
          <w:rFonts w:eastAsia="Times New Roman" w:cs="Times New Roman"/>
          <w:szCs w:val="28"/>
        </w:rPr>
        <w:t xml:space="preserve"> </w:t>
      </w:r>
      <w:r w:rsidR="000119BD">
        <w:rPr>
          <w:rFonts w:eastAsia="Times New Roman" w:cs="Times New Roman"/>
          <w:szCs w:val="28"/>
        </w:rPr>
        <w:t xml:space="preserve">sinh, khử khuẩn </w:t>
      </w:r>
      <w:r w:rsidR="009C0D65" w:rsidRPr="009C0D65">
        <w:rPr>
          <w:rFonts w:eastAsia="Times New Roman" w:cs="Times New Roman"/>
          <w:szCs w:val="28"/>
        </w:rPr>
        <w:t>trường,lớp</w:t>
      </w:r>
      <w:r w:rsidR="00990FF8">
        <w:rPr>
          <w:rFonts w:eastAsia="Times New Roman" w:cs="Times New Roman"/>
          <w:szCs w:val="28"/>
        </w:rPr>
        <w:t xml:space="preserve"> </w:t>
      </w:r>
      <w:r w:rsidR="009C0D65" w:rsidRPr="009C0D65">
        <w:rPr>
          <w:rFonts w:eastAsia="Times New Roman" w:cs="Times New Roman"/>
          <w:szCs w:val="28"/>
        </w:rPr>
        <w:t>theo</w:t>
      </w:r>
      <w:r w:rsidR="00990FF8">
        <w:rPr>
          <w:rFonts w:eastAsia="Times New Roman" w:cs="Times New Roman"/>
          <w:szCs w:val="28"/>
        </w:rPr>
        <w:t xml:space="preserve"> </w:t>
      </w:r>
      <w:r w:rsidR="009C0D65" w:rsidRPr="009C0D65">
        <w:rPr>
          <w:rFonts w:eastAsia="Times New Roman" w:cs="Times New Roman"/>
          <w:szCs w:val="28"/>
        </w:rPr>
        <w:t>quy</w:t>
      </w:r>
    </w:p>
    <w:p w:rsidR="009C0D65" w:rsidRPr="009C0D65" w:rsidRDefault="009C0D65" w:rsidP="00A43187">
      <w:pPr>
        <w:widowControl w:val="0"/>
        <w:autoSpaceDE w:val="0"/>
        <w:autoSpaceDN w:val="0"/>
        <w:spacing w:after="0" w:line="240" w:lineRule="auto"/>
        <w:ind w:left="334"/>
        <w:jc w:val="both"/>
        <w:rPr>
          <w:rFonts w:eastAsia="Times New Roman" w:cs="Times New Roman"/>
          <w:szCs w:val="28"/>
        </w:rPr>
      </w:pPr>
      <w:r w:rsidRPr="009C0D65">
        <w:rPr>
          <w:rFonts w:eastAsia="Times New Roman" w:cs="Times New Roman"/>
          <w:szCs w:val="28"/>
        </w:rPr>
        <w:t>định; kiểm tra, rà soát và bổ sung kịp thời nước sát khuẩn hoặc xà phòng và các vật dụng cần thiết khác để chuẩn bị cho buổi học tiếp theo.</w:t>
      </w:r>
    </w:p>
    <w:p w:rsidR="009C0D65" w:rsidRPr="009C0D65" w:rsidRDefault="00A43187" w:rsidP="00A43187">
      <w:pPr>
        <w:widowControl w:val="0"/>
        <w:tabs>
          <w:tab w:val="left" w:pos="1338"/>
        </w:tabs>
        <w:autoSpaceDE w:val="0"/>
        <w:autoSpaceDN w:val="0"/>
        <w:spacing w:after="0" w:line="240" w:lineRule="auto"/>
        <w:ind w:left="644"/>
        <w:jc w:val="both"/>
        <w:rPr>
          <w:rFonts w:eastAsia="Times New Roman" w:cs="Times New Roman"/>
          <w:szCs w:val="28"/>
        </w:rPr>
      </w:pPr>
      <w:r>
        <w:rPr>
          <w:rFonts w:eastAsia="Times New Roman" w:cs="Times New Roman"/>
          <w:szCs w:val="28"/>
        </w:rPr>
        <w:t xml:space="preserve">  </w:t>
      </w:r>
      <w:r w:rsidRPr="00A43187">
        <w:rPr>
          <w:rFonts w:eastAsia="Times New Roman" w:cs="Times New Roman"/>
          <w:szCs w:val="28"/>
        </w:rPr>
        <w:t xml:space="preserve">d. </w:t>
      </w:r>
      <w:r w:rsidR="009C0D65" w:rsidRPr="00A43187">
        <w:rPr>
          <w:rFonts w:eastAsia="Times New Roman" w:cs="Times New Roman"/>
          <w:szCs w:val="28"/>
        </w:rPr>
        <w:t>Việc xử lý trường hợp nghi ngờ mắc Covid-19</w:t>
      </w:r>
      <w:r>
        <w:rPr>
          <w:rFonts w:eastAsia="Times New Roman" w:cs="Times New Roman"/>
          <w:szCs w:val="28"/>
        </w:rPr>
        <w:t xml:space="preserve"> </w:t>
      </w:r>
      <w:r w:rsidR="009C0D65" w:rsidRPr="009C0D65">
        <w:rPr>
          <w:rFonts w:eastAsia="Times New Roman" w:cs="Times New Roman"/>
          <w:i/>
          <w:szCs w:val="28"/>
        </w:rPr>
        <w:t xml:space="preserve">(Có một trong các triệu chứng như sốt, ho, khó thở) </w:t>
      </w:r>
      <w:r w:rsidR="000119BD">
        <w:rPr>
          <w:rFonts w:eastAsia="Times New Roman" w:cs="Times New Roman"/>
          <w:szCs w:val="28"/>
        </w:rPr>
        <w:t>trong nhà trường.</w:t>
      </w:r>
    </w:p>
    <w:p w:rsidR="009C0D65" w:rsidRPr="009C0D65" w:rsidRDefault="009C0D65" w:rsidP="00A43187">
      <w:pPr>
        <w:widowControl w:val="0"/>
        <w:tabs>
          <w:tab w:val="left" w:pos="1547"/>
        </w:tabs>
        <w:autoSpaceDE w:val="0"/>
        <w:autoSpaceDN w:val="0"/>
        <w:spacing w:after="0" w:line="240" w:lineRule="auto"/>
        <w:jc w:val="both"/>
        <w:rPr>
          <w:rFonts w:eastAsia="Times New Roman" w:cs="Times New Roman"/>
          <w:b/>
          <w:szCs w:val="28"/>
        </w:rPr>
      </w:pPr>
      <w:r w:rsidRPr="009C0D65">
        <w:rPr>
          <w:rFonts w:eastAsia="Times New Roman" w:cs="Times New Roman"/>
          <w:b/>
          <w:szCs w:val="28"/>
        </w:rPr>
        <w:t xml:space="preserve">         * Tiến hành cách ly và điều tra dịch</w:t>
      </w:r>
      <w:r w:rsidR="00A43187">
        <w:rPr>
          <w:rFonts w:eastAsia="Times New Roman" w:cs="Times New Roman"/>
          <w:b/>
          <w:szCs w:val="28"/>
        </w:rPr>
        <w:t xml:space="preserve"> </w:t>
      </w:r>
      <w:r w:rsidRPr="009C0D65">
        <w:rPr>
          <w:rFonts w:eastAsia="Times New Roman" w:cs="Times New Roman"/>
          <w:b/>
          <w:szCs w:val="28"/>
        </w:rPr>
        <w:t>tễ</w:t>
      </w:r>
    </w:p>
    <w:p w:rsidR="009C0D65" w:rsidRPr="009C0D65" w:rsidRDefault="009C0D65" w:rsidP="00A43187">
      <w:pPr>
        <w:widowControl w:val="0"/>
        <w:autoSpaceDE w:val="0"/>
        <w:autoSpaceDN w:val="0"/>
        <w:spacing w:after="0" w:line="240" w:lineRule="auto"/>
        <w:ind w:firstLine="720"/>
        <w:jc w:val="both"/>
        <w:rPr>
          <w:rFonts w:eastAsia="Times New Roman" w:cs="Times New Roman"/>
          <w:szCs w:val="28"/>
        </w:rPr>
      </w:pPr>
      <w:r w:rsidRPr="009C0D65">
        <w:rPr>
          <w:rFonts w:eastAsia="Times New Roman" w:cs="Times New Roman"/>
          <w:szCs w:val="28"/>
        </w:rPr>
        <w:t>Bước 1. Giáo viên cho lớp học tạm ngừng học, thực hiện biện pháp hạn chế tiếp xúc giữa người nghi ngờ với những người khác trong khoảng cách dưới 02mét.</w:t>
      </w:r>
    </w:p>
    <w:p w:rsidR="00A43187" w:rsidRPr="009C0D65" w:rsidRDefault="00A43187" w:rsidP="00A43187">
      <w:pPr>
        <w:widowControl w:val="0"/>
        <w:autoSpaceDE w:val="0"/>
        <w:autoSpaceDN w:val="0"/>
        <w:spacing w:after="0" w:line="240" w:lineRule="auto"/>
        <w:ind w:right="447"/>
        <w:jc w:val="both"/>
        <w:rPr>
          <w:rFonts w:eastAsia="Times New Roman" w:cs="Times New Roman"/>
          <w:szCs w:val="28"/>
        </w:rPr>
      </w:pPr>
      <w:r>
        <w:rPr>
          <w:rFonts w:eastAsia="Times New Roman" w:cs="Times New Roman"/>
          <w:szCs w:val="28"/>
        </w:rPr>
        <w:t xml:space="preserve">          </w:t>
      </w:r>
      <w:r w:rsidRPr="009C0D65">
        <w:rPr>
          <w:rFonts w:eastAsia="Times New Roman" w:cs="Times New Roman"/>
          <w:szCs w:val="28"/>
        </w:rPr>
        <w:t>Bước 2. Giáo viên liên hệ với nhân viên y tế/</w:t>
      </w:r>
      <w:r>
        <w:rPr>
          <w:rFonts w:eastAsia="Times New Roman" w:cs="Times New Roman"/>
          <w:szCs w:val="28"/>
        </w:rPr>
        <w:t>(</w:t>
      </w:r>
      <w:r w:rsidRPr="009C0D65">
        <w:rPr>
          <w:rFonts w:eastAsia="Times New Roman" w:cs="Times New Roman"/>
          <w:szCs w:val="28"/>
        </w:rPr>
        <w:t>giáo viên kiêm nhiệm công tác y tế trường học (sau đây gọi tắt là cán bộ y tế trường học) để thực hiện nhiệm vụ cách ly và điều tra dịch tễ.</w:t>
      </w:r>
    </w:p>
    <w:p w:rsidR="009C0D65" w:rsidRDefault="00A43187" w:rsidP="00A43187">
      <w:pPr>
        <w:widowControl w:val="0"/>
        <w:autoSpaceDE w:val="0"/>
        <w:autoSpaceDN w:val="0"/>
        <w:spacing w:after="0" w:line="240" w:lineRule="auto"/>
        <w:ind w:right="447"/>
        <w:jc w:val="both"/>
        <w:rPr>
          <w:rFonts w:eastAsia="Times New Roman" w:cs="Times New Roman"/>
          <w:szCs w:val="28"/>
        </w:rPr>
      </w:pPr>
      <w:r>
        <w:rPr>
          <w:rFonts w:eastAsia="Times New Roman" w:cs="Times New Roman"/>
          <w:szCs w:val="28"/>
        </w:rPr>
        <w:t xml:space="preserve">          </w:t>
      </w:r>
      <w:r w:rsidRPr="009C0D65">
        <w:rPr>
          <w:rFonts w:eastAsia="Times New Roman" w:cs="Times New Roman"/>
          <w:szCs w:val="28"/>
        </w:rPr>
        <w:t>Bước 3. Cán bộ y tế trường học phải được trang bị trang phục, dụng cụ y tế (đeo khẩu trang y tế, găng tay, trang phục y tế) thực hiện việc cung cấp khẩu trang y tế cho người nghi ngờ và hướng dẫn đeo đúng cách.</w:t>
      </w:r>
    </w:p>
    <w:p w:rsidR="00A43187" w:rsidRPr="009C0D65" w:rsidRDefault="00A43187" w:rsidP="00A43187">
      <w:pPr>
        <w:widowControl w:val="0"/>
        <w:autoSpaceDE w:val="0"/>
        <w:autoSpaceDN w:val="0"/>
        <w:spacing w:after="0" w:line="240" w:lineRule="auto"/>
        <w:ind w:right="447"/>
        <w:jc w:val="both"/>
        <w:rPr>
          <w:rFonts w:eastAsia="Times New Roman" w:cs="Times New Roman"/>
          <w:szCs w:val="28"/>
        </w:rPr>
        <w:sectPr w:rsidR="00A43187" w:rsidRPr="009C0D65" w:rsidSect="002B1321">
          <w:headerReference w:type="default" r:id="rId7"/>
          <w:footerReference w:type="default" r:id="rId8"/>
          <w:pgSz w:w="11910" w:h="16850"/>
          <w:pgMar w:top="720" w:right="750" w:bottom="720" w:left="1440" w:header="389" w:footer="0" w:gutter="0"/>
          <w:cols w:space="720"/>
          <w:docGrid w:linePitch="381"/>
        </w:sectPr>
      </w:pPr>
    </w:p>
    <w:p w:rsidR="003E0D1B" w:rsidRDefault="00A43187" w:rsidP="00A43187">
      <w:pPr>
        <w:widowControl w:val="0"/>
        <w:autoSpaceDE w:val="0"/>
        <w:autoSpaceDN w:val="0"/>
        <w:spacing w:after="0" w:line="240" w:lineRule="auto"/>
        <w:ind w:right="-5"/>
        <w:jc w:val="both"/>
        <w:rPr>
          <w:rFonts w:eastAsia="Times New Roman" w:cs="Times New Roman"/>
          <w:szCs w:val="28"/>
        </w:rPr>
      </w:pPr>
      <w:r>
        <w:rPr>
          <w:rFonts w:eastAsia="Times New Roman" w:cs="Times New Roman"/>
          <w:szCs w:val="28"/>
        </w:rPr>
        <w:lastRenderedPageBreak/>
        <w:t xml:space="preserve">          </w:t>
      </w:r>
      <w:r w:rsidR="009C0D65" w:rsidRPr="009C0D65">
        <w:rPr>
          <w:rFonts w:eastAsia="Times New Roman" w:cs="Times New Roman"/>
          <w:szCs w:val="28"/>
        </w:rPr>
        <w:t xml:space="preserve">Bước 4. Cán bộ y tế trường học đưa người nghi ngờ đến khu cách ly riêng trong phòng y tế </w:t>
      </w:r>
      <w:r w:rsidR="00C729CA">
        <w:rPr>
          <w:rFonts w:eastAsia="Times New Roman" w:cs="Times New Roman"/>
          <w:szCs w:val="28"/>
        </w:rPr>
        <w:t>hoặc phòng cách ly.</w:t>
      </w:r>
    </w:p>
    <w:p w:rsidR="009C0D65" w:rsidRPr="009C0D65" w:rsidRDefault="009C0D65" w:rsidP="00A43187">
      <w:pPr>
        <w:widowControl w:val="0"/>
        <w:autoSpaceDE w:val="0"/>
        <w:autoSpaceDN w:val="0"/>
        <w:spacing w:after="0" w:line="240" w:lineRule="auto"/>
        <w:ind w:right="-5" w:firstLine="720"/>
        <w:jc w:val="both"/>
        <w:rPr>
          <w:rFonts w:eastAsia="Times New Roman" w:cs="Times New Roman"/>
          <w:szCs w:val="28"/>
        </w:rPr>
      </w:pPr>
      <w:r w:rsidRPr="009C0D65">
        <w:rPr>
          <w:rFonts w:eastAsia="Times New Roman" w:cs="Times New Roman"/>
          <w:szCs w:val="28"/>
        </w:rPr>
        <w:t>Bước 5. Cán bộ y tế trường học thực hiện việc khai thác tiền sử tiếp xúc dịch tễ của người nghi ngờ:</w:t>
      </w:r>
    </w:p>
    <w:p w:rsidR="009C0D65" w:rsidRPr="008F3BA2" w:rsidRDefault="00A43187" w:rsidP="00A43187">
      <w:pPr>
        <w:pStyle w:val="ListParagraph"/>
        <w:widowControl w:val="0"/>
        <w:tabs>
          <w:tab w:val="left" w:pos="1240"/>
        </w:tabs>
        <w:autoSpaceDE w:val="0"/>
        <w:autoSpaceDN w:val="0"/>
        <w:spacing w:after="0" w:line="240" w:lineRule="auto"/>
        <w:ind w:left="334" w:right="-5"/>
        <w:jc w:val="both"/>
        <w:rPr>
          <w:rFonts w:eastAsia="Times New Roman" w:cs="Times New Roman"/>
          <w:szCs w:val="28"/>
        </w:rPr>
      </w:pPr>
      <w:r>
        <w:rPr>
          <w:rFonts w:eastAsia="Times New Roman" w:cs="Times New Roman"/>
          <w:szCs w:val="28"/>
        </w:rPr>
        <w:t xml:space="preserve">     - </w:t>
      </w:r>
      <w:r w:rsidR="009C0D65" w:rsidRPr="008F3BA2">
        <w:rPr>
          <w:rFonts w:eastAsia="Times New Roman" w:cs="Times New Roman"/>
          <w:szCs w:val="28"/>
        </w:rPr>
        <w:t>Mời cha mẹ học sinh đến trường để phối hợp hỏi tiền sử tiếp xúc dịch tễ và thực hiện các biện pháp xửlý.</w:t>
      </w:r>
    </w:p>
    <w:p w:rsidR="009C0D65" w:rsidRPr="009C0D65" w:rsidRDefault="00A43187" w:rsidP="00A43187">
      <w:pPr>
        <w:widowControl w:val="0"/>
        <w:autoSpaceDE w:val="0"/>
        <w:autoSpaceDN w:val="0"/>
        <w:spacing w:after="0" w:line="240" w:lineRule="auto"/>
        <w:ind w:right="-5"/>
        <w:jc w:val="both"/>
        <w:rPr>
          <w:rFonts w:eastAsia="Times New Roman" w:cs="Times New Roman"/>
          <w:i/>
          <w:szCs w:val="28"/>
        </w:rPr>
      </w:pPr>
      <w:r>
        <w:rPr>
          <w:rFonts w:eastAsia="Times New Roman" w:cs="Times New Roman"/>
          <w:i/>
          <w:szCs w:val="28"/>
        </w:rPr>
        <w:t xml:space="preserve">         </w:t>
      </w:r>
      <w:r w:rsidR="009C0D65" w:rsidRPr="009C0D65">
        <w:rPr>
          <w:rFonts w:eastAsia="Times New Roman" w:cs="Times New Roman"/>
          <w:i/>
          <w:szCs w:val="28"/>
        </w:rPr>
        <w:t>Nội dung điều tra dịch tễ:</w:t>
      </w:r>
    </w:p>
    <w:p w:rsidR="009C0D65" w:rsidRDefault="00A43187" w:rsidP="00A43187">
      <w:pPr>
        <w:widowControl w:val="0"/>
        <w:tabs>
          <w:tab w:val="left" w:pos="1257"/>
        </w:tabs>
        <w:autoSpaceDE w:val="0"/>
        <w:autoSpaceDN w:val="0"/>
        <w:spacing w:after="0" w:line="240" w:lineRule="auto"/>
        <w:ind w:right="-5"/>
        <w:jc w:val="both"/>
        <w:rPr>
          <w:rFonts w:eastAsia="Times New Roman" w:cs="Times New Roman"/>
          <w:spacing w:val="-6"/>
          <w:szCs w:val="28"/>
        </w:rPr>
      </w:pPr>
      <w:r>
        <w:rPr>
          <w:rFonts w:eastAsia="Times New Roman" w:cs="Times New Roman"/>
          <w:spacing w:val="-6"/>
          <w:szCs w:val="28"/>
        </w:rPr>
        <w:t xml:space="preserve">            </w:t>
      </w:r>
      <w:r w:rsidR="00C10D83" w:rsidRPr="00C10D83">
        <w:rPr>
          <w:rFonts w:eastAsia="Times New Roman" w:cs="Times New Roman"/>
          <w:spacing w:val="-6"/>
          <w:szCs w:val="28"/>
        </w:rPr>
        <w:t>-</w:t>
      </w:r>
      <w:r>
        <w:rPr>
          <w:rFonts w:eastAsia="Times New Roman" w:cs="Times New Roman"/>
          <w:spacing w:val="-6"/>
          <w:szCs w:val="28"/>
        </w:rPr>
        <w:t xml:space="preserve"> </w:t>
      </w:r>
      <w:r w:rsidR="009C0D65" w:rsidRPr="00C10D83">
        <w:rPr>
          <w:rFonts w:eastAsia="Times New Roman" w:cs="Times New Roman"/>
          <w:spacing w:val="-6"/>
          <w:szCs w:val="28"/>
        </w:rPr>
        <w:t>Trong 14 ngày gần nhất học sinh có đến và đi về từ vùng dịch theo khuyến cáo của Bộ Y tế (cả trong và ngoài nước). Nếu có, nêu địa điểm cụ thể;</w:t>
      </w:r>
    </w:p>
    <w:p w:rsidR="00A43187" w:rsidRPr="00C10D83" w:rsidRDefault="00A43187" w:rsidP="00A43187">
      <w:pPr>
        <w:widowControl w:val="0"/>
        <w:tabs>
          <w:tab w:val="left" w:pos="1257"/>
        </w:tabs>
        <w:autoSpaceDE w:val="0"/>
        <w:autoSpaceDN w:val="0"/>
        <w:spacing w:after="0" w:line="240" w:lineRule="auto"/>
        <w:ind w:right="-5"/>
        <w:jc w:val="both"/>
        <w:rPr>
          <w:rFonts w:eastAsia="Times New Roman" w:cs="Times New Roman"/>
          <w:spacing w:val="-6"/>
          <w:szCs w:val="28"/>
        </w:rPr>
      </w:pPr>
      <w:r>
        <w:rPr>
          <w:rFonts w:eastAsia="Times New Roman" w:cs="Times New Roman"/>
          <w:spacing w:val="-6"/>
          <w:szCs w:val="28"/>
        </w:rPr>
        <w:t xml:space="preserve">            - Trong vòng 14 ngày gần nhất có tiếp xúc (sống cùng nhà, học cùng lớp, sinh hoạt chung, tiếp xúc trực tiếp trong khoảng cách </w:t>
      </w:r>
      <w:r w:rsidRPr="009C0D65">
        <w:rPr>
          <w:rFonts w:eastAsia="Times New Roman" w:cs="Times New Roman"/>
          <w:w w:val="105"/>
          <w:szCs w:val="28"/>
        </w:rPr>
        <w:t>≤</w:t>
      </w:r>
      <w:r>
        <w:rPr>
          <w:rFonts w:eastAsia="Times New Roman" w:cs="Times New Roman"/>
          <w:w w:val="105"/>
          <w:szCs w:val="28"/>
        </w:rPr>
        <w:t xml:space="preserve"> 1-2m, di chuyển trên phương tiện,…</w:t>
      </w:r>
      <w:r>
        <w:rPr>
          <w:rFonts w:eastAsia="Times New Roman" w:cs="Times New Roman"/>
          <w:spacing w:val="-6"/>
          <w:szCs w:val="28"/>
        </w:rPr>
        <w:t>) với những người đi về từ vùng dịch theo khuyến cáo của Bộ Y tế, người nghi ngờ hoặc xét nghiệm có dương tính với Covid - 19.</w:t>
      </w:r>
    </w:p>
    <w:p w:rsidR="009C0D65" w:rsidRPr="009C0D65" w:rsidRDefault="009C0D65" w:rsidP="009A4BE6">
      <w:pPr>
        <w:widowControl w:val="0"/>
        <w:tabs>
          <w:tab w:val="left" w:pos="9355"/>
        </w:tabs>
        <w:autoSpaceDE w:val="0"/>
        <w:autoSpaceDN w:val="0"/>
        <w:spacing w:after="0" w:line="240" w:lineRule="auto"/>
        <w:ind w:right="-5" w:firstLine="720"/>
        <w:jc w:val="both"/>
        <w:rPr>
          <w:rFonts w:eastAsia="Times New Roman" w:cs="Times New Roman"/>
          <w:szCs w:val="28"/>
        </w:rPr>
      </w:pPr>
      <w:r w:rsidRPr="009C0D65">
        <w:rPr>
          <w:rFonts w:eastAsia="Times New Roman" w:cs="Times New Roman"/>
          <w:szCs w:val="28"/>
        </w:rPr>
        <w:t>Tham vấn ý kiến của cán bộ y tế địa phương theo quy định để khẳng định về tiền sử tiếp xúc dịch tễ. Nếu cần thiết thì tham vấn ý kiến của cán bộ y tế tuyến huyện, tuyến tỉnh để hỗ trợ.</w:t>
      </w:r>
    </w:p>
    <w:p w:rsidR="009C0D65" w:rsidRPr="009C0D65" w:rsidRDefault="00A43187" w:rsidP="009A4BE6">
      <w:pPr>
        <w:widowControl w:val="0"/>
        <w:tabs>
          <w:tab w:val="left" w:pos="1548"/>
          <w:tab w:val="left" w:pos="9355"/>
        </w:tabs>
        <w:autoSpaceDE w:val="0"/>
        <w:autoSpaceDN w:val="0"/>
        <w:spacing w:after="0" w:line="240" w:lineRule="auto"/>
        <w:ind w:right="-5"/>
        <w:jc w:val="both"/>
        <w:rPr>
          <w:rFonts w:eastAsia="Times New Roman" w:cs="Times New Roman"/>
          <w:b/>
          <w:szCs w:val="28"/>
        </w:rPr>
      </w:pPr>
      <w:r>
        <w:rPr>
          <w:rFonts w:eastAsia="Times New Roman" w:cs="Times New Roman"/>
          <w:b/>
          <w:szCs w:val="28"/>
        </w:rPr>
        <w:t xml:space="preserve">      </w:t>
      </w:r>
      <w:r w:rsidR="009C0D65" w:rsidRPr="009C0D65">
        <w:rPr>
          <w:rFonts w:eastAsia="Times New Roman" w:cs="Times New Roman"/>
          <w:b/>
          <w:szCs w:val="28"/>
        </w:rPr>
        <w:t>* Các xử trí sau khi điều tra dịchtễ</w:t>
      </w:r>
    </w:p>
    <w:p w:rsidR="009C0D65" w:rsidRPr="009C0D65" w:rsidRDefault="00A43187" w:rsidP="009A4BE6">
      <w:pPr>
        <w:widowControl w:val="0"/>
        <w:tabs>
          <w:tab w:val="left" w:pos="1218"/>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Trường hợp người nghi ngờ không có yếu tố tiếp xúc dịchtễ</w:t>
      </w:r>
    </w:p>
    <w:p w:rsidR="00A43187" w:rsidRDefault="00A43187"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 xml:space="preserve">+ Cán bộ y tế trường học </w:t>
      </w:r>
      <w:r w:rsidR="009C0D65">
        <w:rPr>
          <w:rFonts w:eastAsia="Times New Roman" w:cs="Times New Roman"/>
          <w:szCs w:val="28"/>
        </w:rPr>
        <w:t>p</w:t>
      </w:r>
      <w:r w:rsidR="009C0D65" w:rsidRPr="009C0D65">
        <w:rPr>
          <w:rFonts w:eastAsia="Times New Roman" w:cs="Times New Roman"/>
          <w:szCs w:val="28"/>
        </w:rPr>
        <w:t xml:space="preserve">hối hợp với cha mẹđưa học sinhcó biểu hiện sốt, ho, khó thở đến cơ sở y tế gần nhất để xử lý kịp thời. Thực hiện việc ghi lại các </w:t>
      </w:r>
    </w:p>
    <w:p w:rsidR="00A43187" w:rsidRDefault="00A43187"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thông tin vào sổ theo dõi sức khỏe giáo viên và học sinh theo quy định tại Thông tư liên tịch số 13</w:t>
      </w:r>
      <w:r w:rsidR="009A4BE6">
        <w:rPr>
          <w:rFonts w:eastAsia="Times New Roman" w:cs="Times New Roman"/>
          <w:szCs w:val="28"/>
        </w:rPr>
        <w:t>/2016/TTLT-BYT-BGDĐT ngày 12/5/2016 cảu Bộ Y tế và Bộ GDĐT quy định về công tác y tế trường học.</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 Giáo viên tiếp tục cho lớp học học tập trở lại.</w:t>
      </w:r>
    </w:p>
    <w:p w:rsidR="009C0D65" w:rsidRPr="009C0D65" w:rsidRDefault="009A4BE6" w:rsidP="009A4BE6">
      <w:pPr>
        <w:widowControl w:val="0"/>
        <w:tabs>
          <w:tab w:val="left" w:pos="1218"/>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Trường hợp người nghi ngờ có yếu tố tiếp xúc dịchtễ</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i/>
          <w:szCs w:val="28"/>
        </w:rPr>
      </w:pPr>
      <w:r>
        <w:rPr>
          <w:rFonts w:eastAsia="Times New Roman" w:cs="Times New Roman"/>
          <w:i/>
          <w:szCs w:val="28"/>
        </w:rPr>
        <w:t xml:space="preserve">      </w:t>
      </w:r>
      <w:r w:rsidR="009C0D65" w:rsidRPr="009C0D65">
        <w:rPr>
          <w:rFonts w:eastAsia="Times New Roman" w:cs="Times New Roman"/>
          <w:i/>
          <w:szCs w:val="28"/>
        </w:rPr>
        <w:t>+ Vận chuyển đến cơ sở y tế để cách ly và điều trị</w:t>
      </w:r>
    </w:p>
    <w:p w:rsidR="009C0D65" w:rsidRPr="009C0D65" w:rsidRDefault="009C0D65" w:rsidP="009A4BE6">
      <w:pPr>
        <w:widowControl w:val="0"/>
        <w:tabs>
          <w:tab w:val="left" w:pos="9355"/>
        </w:tabs>
        <w:autoSpaceDE w:val="0"/>
        <w:autoSpaceDN w:val="0"/>
        <w:spacing w:after="0" w:line="240" w:lineRule="auto"/>
        <w:ind w:right="-5" w:firstLine="720"/>
        <w:jc w:val="both"/>
        <w:rPr>
          <w:rFonts w:eastAsia="Times New Roman" w:cs="Times New Roman"/>
          <w:szCs w:val="28"/>
        </w:rPr>
      </w:pPr>
      <w:r w:rsidRPr="009C0D65">
        <w:rPr>
          <w:rFonts w:eastAsia="Times New Roman" w:cs="Times New Roman"/>
          <w:szCs w:val="28"/>
        </w:rPr>
        <w:t xml:space="preserve">Cán bộ y tế trường học phối </w:t>
      </w:r>
      <w:r w:rsidR="005B195B">
        <w:rPr>
          <w:rFonts w:eastAsia="Times New Roman" w:cs="Times New Roman"/>
          <w:szCs w:val="28"/>
        </w:rPr>
        <w:t>hợp với trạm y tế phường Phương Đông</w:t>
      </w:r>
      <w:r w:rsidRPr="009C0D65">
        <w:rPr>
          <w:rFonts w:eastAsia="Times New Roman" w:cs="Times New Roman"/>
          <w:szCs w:val="28"/>
        </w:rPr>
        <w:t xml:space="preserve"> để đưa người có biểu hiện nghi ngờ đến cơ sở y tế theo quy định để cách ly và điều trị. Việc vận chuyển người nghi ngờ phải thực hiện đúng theo quy định về phòng chống lây nhiễm.</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i/>
          <w:szCs w:val="28"/>
        </w:rPr>
      </w:pPr>
      <w:r>
        <w:rPr>
          <w:rFonts w:eastAsia="Times New Roman" w:cs="Times New Roman"/>
          <w:i/>
          <w:szCs w:val="28"/>
        </w:rPr>
        <w:t xml:space="preserve">       </w:t>
      </w:r>
      <w:r w:rsidR="009C0D65" w:rsidRPr="009C0D65">
        <w:rPr>
          <w:rFonts w:eastAsia="Times New Roman" w:cs="Times New Roman"/>
          <w:i/>
          <w:szCs w:val="28"/>
        </w:rPr>
        <w:t>+ Các biện pháp xử lý tại nhà trường</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Đối với trường hợp có tiếp xúc gần thì thực hiện theo hướng dẫn của cơ quan y tế có thẩm quyền tại địa phương;</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Thông báo cho toàn thể giáo viên, học sinh, cha mẹ học sinh cho học sinh nghỉ học cho đến khi nhà trường có thông báo mới. Thường xuyên liên lạc với học sinh, gia đình học sinh để cập nhật tình hình sức khỏe của họcsinh;</w:t>
      </w:r>
    </w:p>
    <w:p w:rsidR="003E0D1B" w:rsidRDefault="009C0D65" w:rsidP="009A4BE6">
      <w:pPr>
        <w:widowControl w:val="0"/>
        <w:tabs>
          <w:tab w:val="left" w:pos="9355"/>
        </w:tabs>
        <w:autoSpaceDE w:val="0"/>
        <w:autoSpaceDN w:val="0"/>
        <w:spacing w:after="0" w:line="240" w:lineRule="auto"/>
        <w:ind w:right="-5" w:firstLine="720"/>
        <w:jc w:val="both"/>
        <w:rPr>
          <w:rFonts w:eastAsia="Times New Roman" w:cs="Times New Roman"/>
          <w:szCs w:val="28"/>
        </w:rPr>
      </w:pPr>
      <w:r w:rsidRPr="009C0D65">
        <w:rPr>
          <w:rFonts w:eastAsia="Times New Roman" w:cs="Times New Roman"/>
          <w:szCs w:val="28"/>
        </w:rPr>
        <w:t>Khử khuẩn môi trường: thực hiện khử trùng và xử lý môi trường ổ dịch theo hướng dẫn của Bộ Y tế.</w:t>
      </w:r>
    </w:p>
    <w:p w:rsidR="001F4EA8" w:rsidRPr="002B1321" w:rsidRDefault="002B1321" w:rsidP="009A4BE6">
      <w:pPr>
        <w:tabs>
          <w:tab w:val="left" w:pos="9355"/>
        </w:tabs>
        <w:spacing w:after="0" w:line="240" w:lineRule="auto"/>
        <w:ind w:right="-5" w:firstLine="709"/>
        <w:jc w:val="both"/>
        <w:rPr>
          <w:b/>
          <w:spacing w:val="-6"/>
          <w:lang w:val="nl-NL"/>
        </w:rPr>
      </w:pPr>
      <w:r w:rsidRPr="002B1321">
        <w:rPr>
          <w:b/>
          <w:spacing w:val="-6"/>
          <w:lang w:val="nl-NL"/>
        </w:rPr>
        <w:t>III</w:t>
      </w:r>
      <w:r w:rsidR="001F4EA8" w:rsidRPr="002B1321">
        <w:rPr>
          <w:b/>
          <w:spacing w:val="-6"/>
          <w:lang w:val="nl-NL"/>
        </w:rPr>
        <w:t>.Tổ chức thực hiện</w:t>
      </w:r>
    </w:p>
    <w:p w:rsidR="001F4EA8" w:rsidRPr="002B1321" w:rsidRDefault="002B1321" w:rsidP="009A4BE6">
      <w:pPr>
        <w:tabs>
          <w:tab w:val="left" w:pos="9355"/>
        </w:tabs>
        <w:spacing w:after="0" w:line="240" w:lineRule="auto"/>
        <w:ind w:right="-5" w:firstLine="709"/>
        <w:jc w:val="both"/>
        <w:rPr>
          <w:b/>
          <w:spacing w:val="-6"/>
          <w:lang w:val="nl-NL"/>
        </w:rPr>
      </w:pPr>
      <w:r w:rsidRPr="002B1321">
        <w:rPr>
          <w:b/>
          <w:spacing w:val="-6"/>
          <w:lang w:val="nl-NL"/>
        </w:rPr>
        <w:t>1</w:t>
      </w:r>
      <w:r w:rsidR="001F4EA8" w:rsidRPr="002B1321">
        <w:rPr>
          <w:b/>
          <w:spacing w:val="-6"/>
          <w:lang w:val="nl-NL"/>
        </w:rPr>
        <w:t>. Đối với nhà trường:</w:t>
      </w:r>
    </w:p>
    <w:p w:rsidR="001F4EA8" w:rsidRDefault="001F4EA8" w:rsidP="009A4BE6">
      <w:pPr>
        <w:tabs>
          <w:tab w:val="left" w:pos="9355"/>
        </w:tabs>
        <w:spacing w:after="0" w:line="240" w:lineRule="auto"/>
        <w:ind w:right="-5" w:firstLine="709"/>
        <w:jc w:val="both"/>
        <w:rPr>
          <w:spacing w:val="-6"/>
          <w:lang w:val="nl-NL"/>
        </w:rPr>
      </w:pPr>
      <w:r>
        <w:rPr>
          <w:i/>
          <w:spacing w:val="-6"/>
          <w:lang w:val="nl-NL"/>
        </w:rPr>
        <w:t xml:space="preserve">- </w:t>
      </w:r>
      <w:r w:rsidR="005D07F4" w:rsidRPr="005D07F4">
        <w:rPr>
          <w:spacing w:val="-6"/>
          <w:lang w:val="nl-NL"/>
        </w:rPr>
        <w:t>Hiệu trưởng</w:t>
      </w:r>
      <w:r w:rsidR="005D07F4">
        <w:rPr>
          <w:spacing w:val="-6"/>
          <w:lang w:val="nl-NL"/>
        </w:rPr>
        <w:t xml:space="preserve"> x</w:t>
      </w:r>
      <w:r w:rsidRPr="005D07F4">
        <w:rPr>
          <w:spacing w:val="-6"/>
          <w:lang w:val="nl-NL"/>
        </w:rPr>
        <w:t>ây</w:t>
      </w:r>
      <w:r>
        <w:rPr>
          <w:spacing w:val="-6"/>
          <w:lang w:val="nl-NL"/>
        </w:rPr>
        <w:t xml:space="preserve"> dựng kế hoạch, triển khai thực hiệ</w:t>
      </w:r>
      <w:r w:rsidR="005D07F4">
        <w:rPr>
          <w:spacing w:val="-6"/>
          <w:lang w:val="nl-NL"/>
        </w:rPr>
        <w:t>n, kiểm tra</w:t>
      </w:r>
      <w:r>
        <w:rPr>
          <w:spacing w:val="-6"/>
          <w:lang w:val="nl-NL"/>
        </w:rPr>
        <w:t xml:space="preserve"> giám sát việc thực hiên của CBGVNV người LĐ và họ</w:t>
      </w:r>
      <w:r w:rsidR="005D07F4">
        <w:rPr>
          <w:spacing w:val="-6"/>
          <w:lang w:val="nl-NL"/>
        </w:rPr>
        <w:t>c sinh</w:t>
      </w:r>
    </w:p>
    <w:p w:rsidR="009A4BE6" w:rsidRDefault="001F4EA8" w:rsidP="009A4BE6">
      <w:pPr>
        <w:tabs>
          <w:tab w:val="left" w:pos="9355"/>
        </w:tabs>
        <w:spacing w:after="0" w:line="240" w:lineRule="auto"/>
        <w:ind w:right="-5" w:firstLine="709"/>
        <w:jc w:val="both"/>
        <w:rPr>
          <w:spacing w:val="-6"/>
          <w:lang w:val="nl-NL"/>
        </w:rPr>
      </w:pPr>
      <w:r>
        <w:rPr>
          <w:spacing w:val="-6"/>
          <w:lang w:val="nl-NL"/>
        </w:rPr>
        <w:t>- Phân công đồng chí Hà Kiên Định - Phó Hiệu trưởng - Phụ trách chỉ đạo công tác y tế trường học trực tiếp nắm bắt tình hình, sĩ số, sức khỏe CB, GV, NV và HS hàng ngày. Thực hiện báo cáo thường xuyên theo quy định.</w:t>
      </w:r>
    </w:p>
    <w:p w:rsidR="00E42D3B" w:rsidRDefault="00E42D3B" w:rsidP="009A4BE6">
      <w:pPr>
        <w:tabs>
          <w:tab w:val="left" w:pos="9355"/>
        </w:tabs>
        <w:spacing w:after="0" w:line="240" w:lineRule="auto"/>
        <w:ind w:right="-5" w:firstLine="709"/>
        <w:jc w:val="both"/>
        <w:rPr>
          <w:spacing w:val="-6"/>
          <w:lang w:val="nl-NL"/>
        </w:rPr>
      </w:pPr>
      <w:r>
        <w:rPr>
          <w:spacing w:val="-6"/>
          <w:lang w:val="nl-NL"/>
        </w:rPr>
        <w:lastRenderedPageBreak/>
        <w:t xml:space="preserve">- </w:t>
      </w:r>
      <w:r w:rsidR="005D07F4">
        <w:rPr>
          <w:spacing w:val="-6"/>
          <w:lang w:val="nl-NL"/>
        </w:rPr>
        <w:t>Tổ chức t</w:t>
      </w:r>
      <w:r>
        <w:rPr>
          <w:spacing w:val="-6"/>
          <w:lang w:val="nl-NL"/>
        </w:rPr>
        <w:t>ập huấn cho CBGV, NV về quy trình phòng chống dịch</w:t>
      </w:r>
      <w:r w:rsidR="005D07F4" w:rsidRPr="005D07F4">
        <w:rPr>
          <w:spacing w:val="-6"/>
          <w:lang w:val="nl-NL"/>
        </w:rPr>
        <w:t xml:space="preserve"> </w:t>
      </w:r>
      <w:r w:rsidR="005D07F4">
        <w:rPr>
          <w:spacing w:val="-6"/>
          <w:lang w:val="nl-NL"/>
        </w:rPr>
        <w:t xml:space="preserve">(Đ/c Phạm Thị Vân – Nhân viên kiêm nhiệm y tế) </w:t>
      </w:r>
    </w:p>
    <w:p w:rsidR="001F4EA8" w:rsidRPr="009A4BE6" w:rsidRDefault="001F4EA8" w:rsidP="009A4BE6">
      <w:pPr>
        <w:tabs>
          <w:tab w:val="left" w:pos="9355"/>
        </w:tabs>
        <w:spacing w:after="0" w:line="240" w:lineRule="auto"/>
        <w:ind w:right="-5" w:firstLine="709"/>
        <w:jc w:val="both"/>
        <w:rPr>
          <w:spacing w:val="-6"/>
          <w:lang w:val="nl-NL"/>
        </w:rPr>
      </w:pPr>
      <w:r w:rsidRPr="002B1321">
        <w:rPr>
          <w:b/>
          <w:spacing w:val="-6"/>
          <w:lang w:val="nl-NL"/>
        </w:rPr>
        <w:t>2. Đối với giáo viên chủ nhiệm</w:t>
      </w:r>
    </w:p>
    <w:p w:rsidR="001F4EA8" w:rsidRDefault="001F4EA8" w:rsidP="002B1321">
      <w:pPr>
        <w:spacing w:after="0" w:line="240" w:lineRule="auto"/>
        <w:ind w:firstLine="709"/>
        <w:jc w:val="both"/>
        <w:rPr>
          <w:spacing w:val="-6"/>
          <w:lang w:val="nl-NL"/>
        </w:rPr>
      </w:pPr>
      <w:r>
        <w:rPr>
          <w:spacing w:val="-6"/>
          <w:lang w:val="nl-NL"/>
        </w:rPr>
        <w:t>- Tập trung soạn, giảng theo đúng thời khóa biểu và sự phân công của nhà trường.</w:t>
      </w:r>
    </w:p>
    <w:p w:rsidR="001F4EA8" w:rsidRDefault="001F4EA8" w:rsidP="002B1321">
      <w:pPr>
        <w:spacing w:after="0" w:line="240" w:lineRule="auto"/>
        <w:ind w:firstLine="709"/>
        <w:jc w:val="both"/>
        <w:rPr>
          <w:spacing w:val="-6"/>
          <w:lang w:val="nl-NL"/>
        </w:rPr>
      </w:pPr>
      <w:r>
        <w:rPr>
          <w:spacing w:val="-6"/>
          <w:lang w:val="nl-NL"/>
        </w:rPr>
        <w:t>- Tăng cường nâng cao các giải pháp:</w:t>
      </w:r>
    </w:p>
    <w:p w:rsidR="001F4EA8" w:rsidRDefault="001F4EA8" w:rsidP="002B1321">
      <w:pPr>
        <w:spacing w:after="0" w:line="240" w:lineRule="auto"/>
        <w:ind w:firstLine="709"/>
        <w:jc w:val="both"/>
        <w:rPr>
          <w:spacing w:val="-6"/>
          <w:lang w:val="nl-NL"/>
        </w:rPr>
      </w:pPr>
      <w:r>
        <w:rPr>
          <w:spacing w:val="-6"/>
          <w:lang w:val="nl-NL"/>
        </w:rPr>
        <w:t xml:space="preserve">+ Ngày đầu tiên khi học sinh đi học trở lại: </w:t>
      </w:r>
      <w:r w:rsidR="00977EF4">
        <w:rPr>
          <w:spacing w:val="-6"/>
          <w:lang w:val="nl-NL"/>
        </w:rPr>
        <w:t xml:space="preserve">dành tiết học đầu tiên </w:t>
      </w:r>
      <w:r>
        <w:rPr>
          <w:spacing w:val="-6"/>
          <w:lang w:val="nl-NL"/>
        </w:rPr>
        <w:t>tập huấn cho học sinh về công tác phòng chống dịch theo sự chỉ đạo của nhà trường đã triển khai (chào cờ, tập thể dục trong lớp, các hoạt động thu hút học sinh tham gia tại lớp trên hình thức cá nhân chủ động tham gia; tập huấn cho học sinh cách rửa tay, đeo khẩu trang, tháo khẩu trang,...).</w:t>
      </w:r>
    </w:p>
    <w:p w:rsidR="001F4EA8" w:rsidRDefault="001F4EA8" w:rsidP="002B1321">
      <w:pPr>
        <w:spacing w:after="0" w:line="240" w:lineRule="auto"/>
        <w:ind w:firstLine="709"/>
        <w:jc w:val="both"/>
        <w:rPr>
          <w:spacing w:val="-6"/>
          <w:lang w:val="nl-NL"/>
        </w:rPr>
      </w:pPr>
      <w:r>
        <w:rPr>
          <w:spacing w:val="-6"/>
          <w:lang w:val="nl-NL"/>
        </w:rPr>
        <w:t>+ Tuần đầu tiên khi học sinh đi học trở lại: cần củng cố cho học sinh những kiến thức cơ bản trong thời gian học tuần 19; 20; 21; 22. Đặc biệt quan tâm và có kế hoạch bồi dưỡng giúp đỡ những học sinh không có khả năng học trực tuyến.</w:t>
      </w:r>
    </w:p>
    <w:p w:rsidR="001F4EA8" w:rsidRDefault="001F4EA8" w:rsidP="002B1321">
      <w:pPr>
        <w:spacing w:after="0" w:line="240" w:lineRule="auto"/>
        <w:ind w:firstLine="709"/>
        <w:jc w:val="both"/>
        <w:rPr>
          <w:spacing w:val="-6"/>
          <w:lang w:val="nl-NL"/>
        </w:rPr>
      </w:pPr>
      <w:r>
        <w:rPr>
          <w:spacing w:val="-6"/>
          <w:lang w:val="nl-NL"/>
        </w:rPr>
        <w:t>- Có sổ theo dõi học sinh hàng ngày như theo dõi sĩ số học sinh, lý do nghỉ (cần ghi lại những học sinh có các biểu hiệu ốm).</w:t>
      </w:r>
    </w:p>
    <w:p w:rsidR="001F4EA8" w:rsidRDefault="001F4EA8" w:rsidP="002B1321">
      <w:pPr>
        <w:spacing w:after="0" w:line="240" w:lineRule="auto"/>
        <w:ind w:firstLine="709"/>
        <w:jc w:val="both"/>
        <w:rPr>
          <w:lang w:val="nl-NL" w:eastAsia="ko-KR"/>
        </w:rPr>
      </w:pPr>
      <w:r>
        <w:rPr>
          <w:lang w:val="nl-NL" w:eastAsia="ko-KR"/>
        </w:rPr>
        <w:t>- Tăng cường không khí tại lớp học bằng cách mở cửa ra vào và cửa sổ. Bố trí nơi rửa tay có xà phòng và nước sạch. Đảm bảo nhà vệ sinh luôn tuyệt đối sạch sẽ. Bật quạt không bật điều hòa. Luôn có trách nhiệm giữ gìn phòng học sạch, thoáng.</w:t>
      </w:r>
    </w:p>
    <w:p w:rsidR="001F4EA8" w:rsidRDefault="001F4EA8" w:rsidP="002B1321">
      <w:pPr>
        <w:spacing w:after="0" w:line="240" w:lineRule="auto"/>
        <w:ind w:firstLine="709"/>
        <w:jc w:val="both"/>
        <w:rPr>
          <w:lang w:val="nl-NL" w:eastAsia="ko-KR"/>
        </w:rPr>
      </w:pPr>
      <w:r>
        <w:rPr>
          <w:lang w:val="nl-NL" w:eastAsia="ko-KR"/>
        </w:rPr>
        <w:t>- Thông tin tới phụ huynh học sinh:</w:t>
      </w:r>
    </w:p>
    <w:p w:rsidR="001F4EA8" w:rsidRDefault="001F4EA8" w:rsidP="002B1321">
      <w:pPr>
        <w:spacing w:after="0" w:line="240" w:lineRule="auto"/>
        <w:ind w:firstLine="709"/>
        <w:jc w:val="both"/>
        <w:rPr>
          <w:lang w:val="nl-NL" w:eastAsia="ko-KR"/>
        </w:rPr>
      </w:pPr>
      <w:r>
        <w:rPr>
          <w:rFonts w:eastAsia="Tahoma"/>
          <w:lang w:val="vi-VN" w:eastAsia="vi-VN" w:bidi="vi-VN"/>
        </w:rPr>
        <w:t xml:space="preserve">+ </w:t>
      </w:r>
      <w:r>
        <w:rPr>
          <w:rFonts w:eastAsia="Tahoma"/>
          <w:lang w:eastAsia="vi-VN" w:bidi="vi-VN"/>
        </w:rPr>
        <w:t>T</w:t>
      </w:r>
      <w:r>
        <w:rPr>
          <w:rFonts w:eastAsia="Tahoma"/>
          <w:lang w:val="vi-VN" w:eastAsia="vi-VN" w:bidi="vi-VN"/>
        </w:rPr>
        <w:t xml:space="preserve">heo dõi nhiệt độ, biểu hiện sốt, ho, khó thở của học sinh trước khi đến trường; Nếu học </w:t>
      </w:r>
      <w:r>
        <w:rPr>
          <w:rFonts w:eastAsia="Tahoma"/>
          <w:lang w:val="de-DE" w:eastAsia="de-DE" w:bidi="de-DE"/>
        </w:rPr>
        <w:t xml:space="preserve">sinh </w:t>
      </w:r>
      <w:r>
        <w:rPr>
          <w:rFonts w:eastAsia="Tahoma"/>
          <w:lang w:val="vi-VN" w:eastAsia="vi-VN" w:bidi="vi-VN"/>
        </w:rPr>
        <w:t xml:space="preserve">có biểu hiện sốt, ho, khó thở thì cha mẹ học </w:t>
      </w:r>
      <w:r>
        <w:rPr>
          <w:rFonts w:eastAsia="Tahoma"/>
          <w:lang w:val="de-DE" w:eastAsia="de-DE" w:bidi="de-DE"/>
        </w:rPr>
        <w:t xml:space="preserve">sinh </w:t>
      </w:r>
      <w:r>
        <w:rPr>
          <w:rFonts w:eastAsia="Tahoma"/>
          <w:lang w:val="vi-VN" w:eastAsia="vi-VN" w:bidi="vi-VN"/>
        </w:rPr>
        <w:t xml:space="preserve">cho con nghỉ ở nhà/học </w:t>
      </w:r>
      <w:r>
        <w:rPr>
          <w:rFonts w:eastAsia="Tahoma"/>
          <w:lang w:val="de-DE" w:eastAsia="de-DE" w:bidi="de-DE"/>
        </w:rPr>
        <w:t xml:space="preserve">sinh </w:t>
      </w:r>
      <w:r>
        <w:rPr>
          <w:rFonts w:eastAsia="Tahoma"/>
          <w:lang w:val="vi-VN" w:eastAsia="vi-VN" w:bidi="vi-VN"/>
        </w:rPr>
        <w:t>chủ động nghỉ ở nhà, thông tin ngay cho nhà trường, đồng thời đưa đến cơ sở y tế để được khám, tư vấn, điều trị. Học sinh/cha mẹ cho học sinh ở nhà nếu học sinh đang trong thời gian cách ly tại nhà theo yêu cầu của cơ quan y tế (yêu cầu bắt buộc);</w:t>
      </w:r>
    </w:p>
    <w:p w:rsidR="001F4EA8" w:rsidRDefault="001F4EA8" w:rsidP="002B1321">
      <w:pPr>
        <w:spacing w:after="0" w:line="240" w:lineRule="auto"/>
        <w:jc w:val="both"/>
        <w:rPr>
          <w:rFonts w:eastAsia="Tahoma"/>
          <w:lang w:eastAsia="vi-VN" w:bidi="vi-VN"/>
        </w:rPr>
      </w:pPr>
      <w:r>
        <w:rPr>
          <w:rFonts w:eastAsia="Tahoma"/>
          <w:lang w:eastAsia="vi-VN" w:bidi="vi-VN"/>
        </w:rPr>
        <w:tab/>
      </w:r>
      <w:r>
        <w:rPr>
          <w:rFonts w:eastAsia="Tahoma"/>
          <w:lang w:val="vi-VN" w:eastAsia="vi-VN" w:bidi="vi-VN"/>
        </w:rPr>
        <w:t>+ Thông tin cho học sinh, cha mẹ học sinh biết về các biện pháp phòng chống dịch đã được thực hiện và sẽ tiếp tục thực hiện tại nhà trường để học sinh, cha mẹ học sinh yên tâm.</w:t>
      </w:r>
    </w:p>
    <w:p w:rsidR="001F4EA8" w:rsidRDefault="00E42D3B" w:rsidP="002B1321">
      <w:pPr>
        <w:spacing w:after="0" w:line="240" w:lineRule="auto"/>
        <w:jc w:val="both"/>
        <w:rPr>
          <w:lang w:eastAsia="ko-KR"/>
        </w:rPr>
      </w:pPr>
      <w:r>
        <w:rPr>
          <w:rFonts w:eastAsia="Tahoma"/>
          <w:lang w:eastAsia="vi-VN" w:bidi="vi-VN"/>
        </w:rPr>
        <w:tab/>
        <w:t xml:space="preserve">+ Hướng dẫn HS thực hiện những việc theo danh mục “Những việc cần làm khi ở trường và ở nhà” </w:t>
      </w:r>
      <w:r>
        <w:rPr>
          <w:color w:val="0D0D0D"/>
        </w:rPr>
        <w:t xml:space="preserve">( theo </w:t>
      </w:r>
      <w:r>
        <w:rPr>
          <w:color w:val="000000"/>
        </w:rPr>
        <w:t>hướng dẫn tại Công văn số 476/MT-VP ngày 01/3/2020 của Cục quản lý môi trường y tế về danh mục những việc cần làm để phòng chống dịch Covid 19).</w:t>
      </w:r>
    </w:p>
    <w:p w:rsidR="008F6C38" w:rsidRPr="008F6C38" w:rsidRDefault="008F6C38" w:rsidP="002B1321">
      <w:pPr>
        <w:spacing w:after="0" w:line="240" w:lineRule="auto"/>
        <w:jc w:val="both"/>
        <w:rPr>
          <w:lang w:eastAsia="ko-KR"/>
        </w:rPr>
      </w:pPr>
      <w:r>
        <w:rPr>
          <w:lang w:eastAsia="ko-KR"/>
        </w:rPr>
        <w:tab/>
        <w:t xml:space="preserve">+ Thực hiện những việc giáo viên cần làm </w:t>
      </w:r>
      <w:r>
        <w:rPr>
          <w:color w:val="0D0D0D"/>
        </w:rPr>
        <w:t xml:space="preserve">( theo </w:t>
      </w:r>
      <w:r>
        <w:rPr>
          <w:color w:val="000000"/>
        </w:rPr>
        <w:t>hướng dẫn tại Công văn số 476/MT-VP ngày 01/3/2020 của Cục quản lý môi trường y tế về danh mục những việc cần làm để phòng chống dịch Covid 19).</w:t>
      </w:r>
    </w:p>
    <w:p w:rsidR="001F4EA8" w:rsidRPr="002B1321" w:rsidRDefault="002B1321" w:rsidP="002B1321">
      <w:pPr>
        <w:spacing w:after="0" w:line="240" w:lineRule="auto"/>
        <w:ind w:firstLine="709"/>
        <w:jc w:val="both"/>
        <w:rPr>
          <w:b/>
          <w:spacing w:val="-6"/>
          <w:lang w:val="nl-NL"/>
        </w:rPr>
      </w:pPr>
      <w:r w:rsidRPr="002B1321">
        <w:rPr>
          <w:b/>
          <w:spacing w:val="-6"/>
          <w:lang w:val="nl-NL"/>
        </w:rPr>
        <w:t>3.</w:t>
      </w:r>
      <w:r w:rsidR="001F4EA8" w:rsidRPr="002B1321">
        <w:rPr>
          <w:b/>
          <w:spacing w:val="-6"/>
          <w:lang w:val="nl-NL"/>
        </w:rPr>
        <w:t xml:space="preserve"> Đối với giáo viên bộ môn</w:t>
      </w:r>
    </w:p>
    <w:p w:rsidR="001F4EA8" w:rsidRDefault="001F4EA8" w:rsidP="002B1321">
      <w:pPr>
        <w:spacing w:after="0" w:line="240" w:lineRule="auto"/>
        <w:ind w:firstLine="709"/>
        <w:jc w:val="both"/>
        <w:rPr>
          <w:spacing w:val="-6"/>
          <w:lang w:val="nl-NL"/>
        </w:rPr>
      </w:pPr>
      <w:r>
        <w:rPr>
          <w:spacing w:val="-6"/>
          <w:lang w:val="nl-NL"/>
        </w:rPr>
        <w:t>- Đối với những giáo viên giảng dạy các môn Âm nhạc; Mĩ thuật; Thể dục; Tin học; Thủ công/ Kỹ thuật.</w:t>
      </w:r>
    </w:p>
    <w:p w:rsidR="001F4EA8" w:rsidRDefault="001F4EA8" w:rsidP="002B1321">
      <w:pPr>
        <w:spacing w:after="0" w:line="240" w:lineRule="auto"/>
        <w:ind w:firstLine="709"/>
        <w:jc w:val="both"/>
        <w:rPr>
          <w:spacing w:val="-6"/>
          <w:lang w:val="nl-NL"/>
        </w:rPr>
      </w:pPr>
      <w:r>
        <w:rPr>
          <w:spacing w:val="-6"/>
          <w:lang w:val="nl-NL"/>
        </w:rPr>
        <w:t>+ Đón học sinh, đo thân nhiệt cho học sinh tại cổng trường vào 6h30p.</w:t>
      </w:r>
    </w:p>
    <w:p w:rsidR="001F4EA8" w:rsidRDefault="001F4EA8" w:rsidP="002B1321">
      <w:pPr>
        <w:spacing w:after="0" w:line="240" w:lineRule="auto"/>
        <w:ind w:firstLine="709"/>
        <w:jc w:val="both"/>
        <w:rPr>
          <w:spacing w:val="-6"/>
          <w:lang w:val="nl-NL"/>
        </w:rPr>
      </w:pPr>
      <w:r>
        <w:rPr>
          <w:spacing w:val="-6"/>
          <w:lang w:val="nl-NL"/>
        </w:rPr>
        <w:t xml:space="preserve">+ Hướng dẫn phụ huynh học sinh đỗ xe đúng luồng đã quy định </w:t>
      </w:r>
    </w:p>
    <w:p w:rsidR="008F6C38" w:rsidRDefault="008F6C38" w:rsidP="002B1321">
      <w:pPr>
        <w:spacing w:after="0" w:line="240" w:lineRule="auto"/>
        <w:ind w:firstLine="709"/>
        <w:jc w:val="both"/>
        <w:rPr>
          <w:spacing w:val="-6"/>
          <w:lang w:val="nl-NL"/>
        </w:rPr>
      </w:pPr>
      <w:r>
        <w:rPr>
          <w:lang w:eastAsia="ko-KR"/>
        </w:rPr>
        <w:t xml:space="preserve">+ Thực hiện những việc giáo viên cần làm </w:t>
      </w:r>
      <w:r>
        <w:rPr>
          <w:color w:val="0D0D0D"/>
        </w:rPr>
        <w:t xml:space="preserve">( theo </w:t>
      </w:r>
      <w:r>
        <w:rPr>
          <w:color w:val="000000"/>
        </w:rPr>
        <w:t>hướng dẫn tại Công văn số 476/MT-VP ngày 01/3/2020 của Cục quản lý môi trường y tế về danh mục những việc cần làm để phòng chống dịch Covid 19).</w:t>
      </w:r>
    </w:p>
    <w:p w:rsidR="001F4EA8" w:rsidRPr="002B1321" w:rsidRDefault="001F4EA8" w:rsidP="002B1321">
      <w:pPr>
        <w:spacing w:after="0" w:line="240" w:lineRule="auto"/>
        <w:ind w:firstLine="709"/>
        <w:jc w:val="both"/>
        <w:rPr>
          <w:b/>
          <w:spacing w:val="-6"/>
          <w:lang w:val="nl-NL"/>
        </w:rPr>
      </w:pPr>
      <w:r w:rsidRPr="002B1321">
        <w:rPr>
          <w:b/>
          <w:spacing w:val="-6"/>
          <w:lang w:val="nl-NL"/>
        </w:rPr>
        <w:lastRenderedPageBreak/>
        <w:t>4. Đối với nhân viên bảo vệ</w:t>
      </w:r>
    </w:p>
    <w:p w:rsidR="001F4EA8" w:rsidRDefault="001F4EA8" w:rsidP="002B1321">
      <w:pPr>
        <w:spacing w:after="0" w:line="240" w:lineRule="auto"/>
        <w:jc w:val="both"/>
        <w:rPr>
          <w:rFonts w:eastAsia="Tahoma"/>
          <w:color w:val="000000"/>
          <w:lang w:val="vi-VN" w:eastAsia="vi-VN" w:bidi="vi-VN"/>
        </w:rPr>
      </w:pPr>
      <w:r>
        <w:rPr>
          <w:rFonts w:eastAsia="Tahoma"/>
          <w:color w:val="000000"/>
          <w:lang w:val="nl-NL" w:eastAsia="vi-VN" w:bidi="vi-VN"/>
        </w:rPr>
        <w:tab/>
        <w:t>- Quy định và hướng dẫn nhân viên bảo vệ nhà trường thực hiện các nội dung theo danh mục “</w:t>
      </w:r>
      <w:r>
        <w:rPr>
          <w:rFonts w:eastAsia="Tahoma"/>
          <w:color w:val="000000"/>
          <w:lang w:val="vi-VN" w:eastAsia="vi-VN" w:bidi="vi-VN"/>
        </w:rPr>
        <w:t xml:space="preserve">Những việc </w:t>
      </w:r>
      <w:r>
        <w:rPr>
          <w:rFonts w:eastAsia="Tahoma"/>
          <w:color w:val="000000"/>
          <w:lang w:val="nl-NL" w:eastAsia="vi-VN" w:bidi="vi-VN"/>
        </w:rPr>
        <w:t>nhân viên bảo vệ nhà trường</w:t>
      </w:r>
      <w:r>
        <w:rPr>
          <w:rFonts w:eastAsia="Tahoma"/>
          <w:color w:val="000000"/>
          <w:lang w:val="vi-VN" w:eastAsia="vi-VN" w:bidi="vi-VN"/>
        </w:rPr>
        <w:t xml:space="preserve"> cần </w:t>
      </w:r>
      <w:r>
        <w:rPr>
          <w:rFonts w:eastAsia="Tahoma"/>
          <w:color w:val="000000"/>
          <w:lang w:val="nl-NL" w:eastAsia="vi-VN" w:bidi="vi-VN"/>
        </w:rPr>
        <w:t>làm</w:t>
      </w:r>
      <w:r>
        <w:rPr>
          <w:rFonts w:eastAsia="Tahoma"/>
          <w:color w:val="000000"/>
          <w:lang w:val="vi-VN" w:eastAsia="vi-VN" w:bidi="vi-VN"/>
        </w:rPr>
        <w:t xml:space="preserve"> để phòng tránh mắc bệnh COVID-19”.</w:t>
      </w:r>
    </w:p>
    <w:p w:rsidR="001F4EA8" w:rsidRPr="009A4BE6" w:rsidRDefault="001F4EA8" w:rsidP="002B1321">
      <w:pPr>
        <w:spacing w:after="0" w:line="240" w:lineRule="auto"/>
        <w:jc w:val="both"/>
        <w:rPr>
          <w:rFonts w:eastAsia="Times New Roman"/>
          <w:b/>
          <w:spacing w:val="-6"/>
        </w:rPr>
      </w:pPr>
      <w:r>
        <w:rPr>
          <w:rFonts w:eastAsia="Tahoma"/>
          <w:color w:val="000000"/>
          <w:lang w:val="vi-VN" w:eastAsia="vi-VN" w:bidi="vi-VN"/>
        </w:rPr>
        <w:tab/>
      </w:r>
      <w:r w:rsidRPr="009A4BE6">
        <w:rPr>
          <w:rFonts w:eastAsia="Tahoma"/>
          <w:color w:val="000000"/>
          <w:spacing w:val="-6"/>
          <w:lang w:eastAsia="vi-VN" w:bidi="vi-VN"/>
        </w:rPr>
        <w:t>- Đối với khách đến liên hệ công tác phải thực hiện đo thân nhiệt, sát khuẩn bằng dung dịch sát khuẩn mới để khách vào. Hướng dẫn cho khách đến đúng phòng cần liên hệ công tác, không để khách đi lại đến những phòng không liên quan.</w:t>
      </w:r>
    </w:p>
    <w:p w:rsidR="001F4EA8" w:rsidRDefault="001F4EA8" w:rsidP="002B1321">
      <w:pPr>
        <w:spacing w:after="0" w:line="240" w:lineRule="auto"/>
        <w:jc w:val="both"/>
        <w:rPr>
          <w:b/>
          <w:lang w:val="nl-NL"/>
        </w:rPr>
      </w:pPr>
      <w:r>
        <w:rPr>
          <w:b/>
          <w:lang w:val="nl-NL"/>
        </w:rPr>
        <w:tab/>
      </w:r>
      <w:r w:rsidRPr="002B1321">
        <w:rPr>
          <w:b/>
          <w:lang w:val="nl-NL"/>
        </w:rPr>
        <w:t xml:space="preserve">5. Đối với nhân viên lao động dọn vệ sinh </w:t>
      </w:r>
    </w:p>
    <w:p w:rsidR="00DC08D9" w:rsidRPr="00DC08D9" w:rsidRDefault="00DC08D9" w:rsidP="002B1321">
      <w:pPr>
        <w:spacing w:after="0" w:line="240" w:lineRule="auto"/>
        <w:jc w:val="both"/>
        <w:rPr>
          <w:lang w:val="nl-NL"/>
        </w:rPr>
      </w:pPr>
      <w:r>
        <w:rPr>
          <w:b/>
          <w:lang w:val="nl-NL"/>
        </w:rPr>
        <w:tab/>
      </w:r>
      <w:r w:rsidRPr="00DC08D9">
        <w:rPr>
          <w:lang w:val="nl-NL"/>
        </w:rPr>
        <w:t>- Thực hiện dọn vệ sinh hàng ngày</w:t>
      </w:r>
      <w:r>
        <w:rPr>
          <w:lang w:val="nl-NL"/>
        </w:rPr>
        <w:t xml:space="preserve"> toàn bộ khuôn viên sân trường và lớp học</w:t>
      </w:r>
    </w:p>
    <w:p w:rsidR="001F4EA8" w:rsidRDefault="001F4EA8" w:rsidP="002B1321">
      <w:pPr>
        <w:spacing w:after="0" w:line="240" w:lineRule="auto"/>
        <w:jc w:val="both"/>
        <w:rPr>
          <w:lang w:val="nl-NL" w:eastAsia="ko-KR"/>
        </w:rPr>
      </w:pPr>
      <w:r>
        <w:rPr>
          <w:lang w:val="nl-NL" w:eastAsia="ko-KR"/>
        </w:rPr>
        <w:tab/>
        <w:t>- Tổ chức khử khuẩn các lớp học, khu nhà vệ sinh, các khu bồn rửa tay, tay nắm cửa,... vào 17h hàng ngày.</w:t>
      </w:r>
    </w:p>
    <w:p w:rsidR="001F4EA8" w:rsidRDefault="001F4EA8" w:rsidP="002B1321">
      <w:pPr>
        <w:spacing w:after="0" w:line="240" w:lineRule="auto"/>
        <w:jc w:val="both"/>
        <w:rPr>
          <w:lang w:val="nl-NL" w:eastAsia="ko-KR"/>
        </w:rPr>
      </w:pPr>
      <w:r>
        <w:rPr>
          <w:lang w:val="nl-NL" w:eastAsia="ko-KR"/>
        </w:rPr>
        <w:tab/>
        <w:t>- Thực hiện việc thu dọn rác, rửa thùng rác trong ngày không để lại rác tại các thùng.</w:t>
      </w:r>
    </w:p>
    <w:p w:rsidR="001F4EA8" w:rsidRPr="002B1321" w:rsidRDefault="001F4EA8" w:rsidP="002B1321">
      <w:pPr>
        <w:spacing w:after="0" w:line="240" w:lineRule="auto"/>
        <w:jc w:val="both"/>
        <w:rPr>
          <w:b/>
          <w:lang w:val="nl-NL" w:eastAsia="ko-KR"/>
        </w:rPr>
      </w:pPr>
      <w:r w:rsidRPr="002B1321">
        <w:rPr>
          <w:b/>
          <w:lang w:val="nl-NL" w:eastAsia="ko-KR"/>
        </w:rPr>
        <w:tab/>
        <w:t>6. Đối với đ.c Phạm Thị Vân - GV phụ trách kiêm nhiệm công tác y tế</w:t>
      </w:r>
    </w:p>
    <w:p w:rsidR="001F4EA8" w:rsidRDefault="001F4EA8" w:rsidP="002B1321">
      <w:pPr>
        <w:spacing w:after="0" w:line="240" w:lineRule="auto"/>
        <w:jc w:val="both"/>
        <w:rPr>
          <w:lang w:val="nl-NL" w:eastAsia="ko-KR"/>
        </w:rPr>
      </w:pPr>
      <w:r>
        <w:rPr>
          <w:lang w:val="nl-NL" w:eastAsia="ko-KR"/>
        </w:rPr>
        <w:tab/>
        <w:t xml:space="preserve"> - Thực hiện vệ sinh thường xuyên phòng y tế</w:t>
      </w:r>
    </w:p>
    <w:p w:rsidR="001F4EA8" w:rsidRDefault="001F4EA8" w:rsidP="002B1321">
      <w:pPr>
        <w:spacing w:after="0" w:line="240" w:lineRule="auto"/>
        <w:ind w:firstLine="720"/>
        <w:jc w:val="both"/>
        <w:rPr>
          <w:color w:val="0D0D0D"/>
        </w:rPr>
      </w:pPr>
      <w:r>
        <w:rPr>
          <w:color w:val="0D0D0D"/>
        </w:rPr>
        <w:t>- Thực hiện tốt công tác liên lạc và trao đổi với trạm y tế phường về công tác phòng, chống dịch; xử lí khi có trường hợp nghi ngờ hoặc có hiện tượng nghị ngờ mắc dịch xảy ra.</w:t>
      </w:r>
    </w:p>
    <w:p w:rsidR="001F4EA8" w:rsidRDefault="001F4EA8" w:rsidP="002B1321">
      <w:pPr>
        <w:spacing w:after="0" w:line="240" w:lineRule="auto"/>
        <w:ind w:firstLine="720"/>
        <w:jc w:val="both"/>
        <w:rPr>
          <w:color w:val="0D0D0D"/>
        </w:rPr>
      </w:pPr>
      <w:r>
        <w:rPr>
          <w:i/>
          <w:color w:val="0D0D0D"/>
        </w:rPr>
        <w:t xml:space="preserve">- </w:t>
      </w:r>
      <w:r>
        <w:rPr>
          <w:color w:val="0D0D0D"/>
        </w:rPr>
        <w:t>Chuẩn bị các đồ dùng y tế: ( thuốc, dụng cụ y tế, dung dịch sát khuẩn, máy đo thân nhiệt, khẩu trang, xà phòng, nước rửa tay sát khuẩn khô, khăn lau tay,…)</w:t>
      </w:r>
    </w:p>
    <w:p w:rsidR="001F4EA8" w:rsidRDefault="001F4EA8" w:rsidP="002B1321">
      <w:pPr>
        <w:spacing w:after="0" w:line="240" w:lineRule="auto"/>
        <w:ind w:firstLine="720"/>
        <w:jc w:val="both"/>
        <w:rPr>
          <w:color w:val="0D0D0D"/>
        </w:rPr>
      </w:pPr>
      <w:r>
        <w:rPr>
          <w:color w:val="0D0D0D"/>
        </w:rPr>
        <w:t>- Hướng dẫn giáo viên chủ nhiệm các nhiệm vụ mà giáo viên và học sinh cần làm hàng ngày ( kiểm tra hàng ngày và thu các minh chứng này vào ngày học cuối tuần, tổng hợp và nộp về cho đ/c PHT)</w:t>
      </w:r>
    </w:p>
    <w:p w:rsidR="001F4EA8" w:rsidRDefault="001F4EA8" w:rsidP="002B1321">
      <w:pPr>
        <w:spacing w:after="0" w:line="240" w:lineRule="auto"/>
        <w:ind w:firstLine="720"/>
        <w:jc w:val="both"/>
        <w:rPr>
          <w:color w:val="000000"/>
        </w:rPr>
      </w:pPr>
      <w:r>
        <w:rPr>
          <w:color w:val="0D0D0D"/>
        </w:rPr>
        <w:t xml:space="preserve">- Thực hiện nghiêm túc “ Những việc nhân viên y tế cần làm” ( theo </w:t>
      </w:r>
      <w:r>
        <w:rPr>
          <w:color w:val="000000"/>
        </w:rPr>
        <w:t xml:space="preserve">hướng dẫn tại Công văn số 476/MT-VP ngày 01/3/2020 của Cục quản lý môi trường y tế về danh mục những việc cần làm để phòng chống dịch Covid 19). </w:t>
      </w:r>
    </w:p>
    <w:p w:rsidR="001F4EA8" w:rsidRDefault="001F4EA8" w:rsidP="002B1321">
      <w:pPr>
        <w:spacing w:after="0" w:line="240" w:lineRule="auto"/>
        <w:ind w:firstLine="720"/>
        <w:jc w:val="both"/>
        <w:rPr>
          <w:color w:val="000000"/>
          <w:spacing w:val="-6"/>
        </w:rPr>
      </w:pPr>
      <w:r>
        <w:rPr>
          <w:color w:val="000000"/>
          <w:spacing w:val="-6"/>
        </w:rPr>
        <w:t>- Kiểm tra, ghi nhật kí công tác vệ sinh, công tác vệ sinh sát khuẩn hàng ngày.</w:t>
      </w:r>
    </w:p>
    <w:p w:rsidR="001F4EA8" w:rsidRDefault="001F4EA8" w:rsidP="002B1321">
      <w:pPr>
        <w:spacing w:after="0" w:line="240" w:lineRule="auto"/>
        <w:jc w:val="both"/>
        <w:rPr>
          <w:lang w:val="nl-NL" w:eastAsia="ko-KR"/>
        </w:rPr>
      </w:pPr>
      <w:r>
        <w:rPr>
          <w:lang w:val="nl-NL" w:eastAsia="ko-KR"/>
        </w:rPr>
        <w:tab/>
        <w:t>- Cấp phát cho các lớp đầy đủ dung dịch rửa tay sát khuẩ</w:t>
      </w:r>
      <w:r w:rsidR="005D07F4">
        <w:rPr>
          <w:lang w:val="nl-NL" w:eastAsia="ko-KR"/>
        </w:rPr>
        <w:t>n</w:t>
      </w:r>
      <w:r>
        <w:rPr>
          <w:lang w:val="nl-NL" w:eastAsia="ko-KR"/>
        </w:rPr>
        <w:t>; khẩu trang cho học sinh khi học sinh có biểu hiện ho sốt mà quên khẩu trang.</w:t>
      </w:r>
      <w:r w:rsidR="005D07F4">
        <w:rPr>
          <w:lang w:val="nl-NL" w:eastAsia="ko-KR"/>
        </w:rPr>
        <w:t>.. Pha dung dịch khử khuẩn cloramin B hàng ngày.</w:t>
      </w:r>
    </w:p>
    <w:p w:rsidR="001F4EA8" w:rsidRDefault="001F4EA8" w:rsidP="002B1321">
      <w:pPr>
        <w:spacing w:after="0" w:line="240" w:lineRule="auto"/>
        <w:jc w:val="both"/>
        <w:rPr>
          <w:lang w:val="nl-NL" w:eastAsia="ko-KR"/>
        </w:rPr>
      </w:pPr>
      <w:r>
        <w:rPr>
          <w:lang w:val="nl-NL" w:eastAsia="ko-KR"/>
        </w:rPr>
        <w:tab/>
        <w:t>- Tăng cường cung cấp thông tin mới trên bảng tuyên truyền.</w:t>
      </w:r>
    </w:p>
    <w:p w:rsidR="001F4EA8" w:rsidRDefault="001F4EA8" w:rsidP="002B1321">
      <w:pPr>
        <w:spacing w:after="0" w:line="240" w:lineRule="auto"/>
        <w:jc w:val="both"/>
        <w:rPr>
          <w:lang w:val="nl-NL" w:eastAsia="ko-KR"/>
        </w:rPr>
      </w:pPr>
      <w:r>
        <w:rPr>
          <w:b/>
          <w:lang w:val="nl-NL" w:eastAsia="ko-KR"/>
        </w:rPr>
        <w:tab/>
        <w:t xml:space="preserve">- </w:t>
      </w:r>
      <w:r>
        <w:rPr>
          <w:lang w:val="nl-NL" w:eastAsia="ko-KR"/>
        </w:rPr>
        <w:t>Tham gia các buổi tập huấn nếu được Phòng GD tổ chức.</w:t>
      </w:r>
    </w:p>
    <w:p w:rsidR="001F4EA8" w:rsidRDefault="001F4EA8" w:rsidP="002B1321">
      <w:pPr>
        <w:spacing w:after="0" w:line="240" w:lineRule="auto"/>
        <w:ind w:firstLine="709"/>
        <w:jc w:val="both"/>
        <w:rPr>
          <w:spacing w:val="-6"/>
          <w:lang w:val="es-BO"/>
        </w:rPr>
      </w:pPr>
      <w:r>
        <w:rPr>
          <w:spacing w:val="-6"/>
          <w:lang w:val="vi-VN"/>
        </w:rPr>
        <w:t xml:space="preserve">Trên đây là </w:t>
      </w:r>
      <w:r>
        <w:rPr>
          <w:spacing w:val="-6"/>
        </w:rPr>
        <w:t>kế hoạch phòng, chống dịch khi học sinh đi học trở lại của trường Tiểu học</w:t>
      </w:r>
      <w:r>
        <w:rPr>
          <w:spacing w:val="-6"/>
          <w:lang w:val="es-BO"/>
        </w:rPr>
        <w:t xml:space="preserve"> Phương Đông A. Đề nghị các đồng chí nghiêm túc triển khai thực hiện. Trong quá trình thực hiện nếu có vướng mắc đề nghị báo cáo lại đồng chí Hiệu trưởng để kịp thời giải quyết.</w:t>
      </w:r>
      <w:r>
        <w:rPr>
          <w:spacing w:val="-6"/>
          <w:lang w:val="vi-VN"/>
        </w:rPr>
        <w:t xml:space="preserve"> </w:t>
      </w:r>
      <w:r>
        <w:rPr>
          <w:spacing w:val="-6"/>
          <w:lang w:val="es-BO"/>
        </w:rPr>
        <w:t xml:space="preserve"> </w:t>
      </w:r>
    </w:p>
    <w:p w:rsidR="009A4BE6" w:rsidRDefault="009A4BE6" w:rsidP="002B1321">
      <w:pPr>
        <w:spacing w:after="0" w:line="240" w:lineRule="auto"/>
        <w:ind w:firstLine="709"/>
        <w:jc w:val="both"/>
        <w:rPr>
          <w:spacing w:val="-6"/>
          <w:lang w:val="es-BO"/>
        </w:rPr>
      </w:pPr>
    </w:p>
    <w:tbl>
      <w:tblPr>
        <w:tblW w:w="0" w:type="auto"/>
        <w:tblLook w:val="01E0"/>
      </w:tblPr>
      <w:tblGrid>
        <w:gridCol w:w="4462"/>
        <w:gridCol w:w="603"/>
        <w:gridCol w:w="4221"/>
      </w:tblGrid>
      <w:tr w:rsidR="001F4EA8" w:rsidTr="001F4EA8">
        <w:tc>
          <w:tcPr>
            <w:tcW w:w="4462" w:type="dxa"/>
            <w:hideMark/>
          </w:tcPr>
          <w:p w:rsidR="001F4EA8" w:rsidRDefault="001F4EA8" w:rsidP="002B1321">
            <w:pPr>
              <w:spacing w:after="0" w:line="240" w:lineRule="auto"/>
              <w:jc w:val="both"/>
              <w:rPr>
                <w:b/>
                <w:i/>
                <w:sz w:val="26"/>
                <w:szCs w:val="26"/>
              </w:rPr>
            </w:pPr>
            <w:r>
              <w:rPr>
                <w:b/>
                <w:i/>
                <w:sz w:val="24"/>
                <w:szCs w:val="26"/>
              </w:rPr>
              <w:t>Nơi nhận:</w:t>
            </w:r>
          </w:p>
        </w:tc>
        <w:tc>
          <w:tcPr>
            <w:tcW w:w="603" w:type="dxa"/>
          </w:tcPr>
          <w:p w:rsidR="001F4EA8" w:rsidRDefault="009A4BE6" w:rsidP="002B1321">
            <w:pPr>
              <w:spacing w:after="0" w:line="240" w:lineRule="auto"/>
              <w:jc w:val="both"/>
              <w:rPr>
                <w:sz w:val="26"/>
                <w:szCs w:val="26"/>
              </w:rPr>
            </w:pPr>
            <w:r>
              <w:rPr>
                <w:sz w:val="26"/>
                <w:szCs w:val="26"/>
              </w:rPr>
              <w:t xml:space="preserve">                  </w:t>
            </w:r>
          </w:p>
        </w:tc>
        <w:tc>
          <w:tcPr>
            <w:tcW w:w="4221" w:type="dxa"/>
            <w:hideMark/>
          </w:tcPr>
          <w:p w:rsidR="001F4EA8" w:rsidRDefault="009A4BE6" w:rsidP="002B1321">
            <w:pPr>
              <w:spacing w:after="0" w:line="240" w:lineRule="auto"/>
              <w:jc w:val="both"/>
              <w:rPr>
                <w:b/>
                <w:sz w:val="26"/>
                <w:szCs w:val="26"/>
              </w:rPr>
            </w:pPr>
            <w:r>
              <w:rPr>
                <w:b/>
                <w:sz w:val="26"/>
                <w:szCs w:val="26"/>
              </w:rPr>
              <w:t xml:space="preserve">                 </w:t>
            </w:r>
            <w:r w:rsidR="001F4EA8">
              <w:rPr>
                <w:b/>
                <w:sz w:val="26"/>
                <w:szCs w:val="26"/>
              </w:rPr>
              <w:t>HIỆU TRƯỞNG</w:t>
            </w:r>
          </w:p>
        </w:tc>
      </w:tr>
      <w:tr w:rsidR="001F4EA8" w:rsidTr="001F4EA8">
        <w:tc>
          <w:tcPr>
            <w:tcW w:w="4462" w:type="dxa"/>
            <w:hideMark/>
          </w:tcPr>
          <w:p w:rsidR="001F4EA8" w:rsidRDefault="001F4EA8" w:rsidP="002B1321">
            <w:pPr>
              <w:spacing w:after="0" w:line="240" w:lineRule="auto"/>
              <w:jc w:val="both"/>
              <w:rPr>
                <w:sz w:val="22"/>
                <w:szCs w:val="24"/>
              </w:rPr>
            </w:pPr>
            <w:r>
              <w:rPr>
                <w:sz w:val="22"/>
                <w:szCs w:val="24"/>
              </w:rPr>
              <w:t>- PGD&amp;ĐT (b/c);</w:t>
            </w:r>
          </w:p>
          <w:p w:rsidR="001F4EA8" w:rsidRDefault="001F4EA8" w:rsidP="002B1321">
            <w:pPr>
              <w:spacing w:after="0" w:line="240" w:lineRule="auto"/>
              <w:jc w:val="both"/>
              <w:rPr>
                <w:sz w:val="22"/>
                <w:szCs w:val="24"/>
              </w:rPr>
            </w:pPr>
            <w:r>
              <w:rPr>
                <w:sz w:val="22"/>
                <w:szCs w:val="24"/>
              </w:rPr>
              <w:t xml:space="preserve">- CB, </w:t>
            </w:r>
            <w:smartTag w:uri="urn:schemas-microsoft-com:office:smarttags" w:element="place">
              <w:smartTag w:uri="urn:schemas-microsoft-com:office:smarttags" w:element="City">
                <w:r>
                  <w:rPr>
                    <w:sz w:val="22"/>
                    <w:szCs w:val="24"/>
                  </w:rPr>
                  <w:t>GV</w:t>
                </w:r>
              </w:smartTag>
              <w:r>
                <w:rPr>
                  <w:sz w:val="22"/>
                  <w:szCs w:val="24"/>
                </w:rPr>
                <w:t xml:space="preserve">, </w:t>
              </w:r>
              <w:smartTag w:uri="urn:schemas-microsoft-com:office:smarttags" w:element="State">
                <w:r>
                  <w:rPr>
                    <w:sz w:val="22"/>
                    <w:szCs w:val="24"/>
                  </w:rPr>
                  <w:t>NV</w:t>
                </w:r>
              </w:smartTag>
            </w:smartTag>
            <w:r>
              <w:rPr>
                <w:sz w:val="22"/>
                <w:szCs w:val="24"/>
              </w:rPr>
              <w:t>, BCMHS9t/h);</w:t>
            </w:r>
          </w:p>
          <w:p w:rsidR="001F4EA8" w:rsidRDefault="001F4EA8" w:rsidP="002B1321">
            <w:pPr>
              <w:spacing w:after="0" w:line="240" w:lineRule="auto"/>
              <w:jc w:val="both"/>
              <w:rPr>
                <w:sz w:val="22"/>
                <w:szCs w:val="24"/>
              </w:rPr>
            </w:pPr>
            <w:r>
              <w:rPr>
                <w:sz w:val="22"/>
                <w:szCs w:val="24"/>
              </w:rPr>
              <w:t>- Website trường;</w:t>
            </w:r>
          </w:p>
          <w:p w:rsidR="001F4EA8" w:rsidRDefault="001F4EA8" w:rsidP="002B1321">
            <w:pPr>
              <w:spacing w:after="0" w:line="240" w:lineRule="auto"/>
              <w:jc w:val="both"/>
              <w:rPr>
                <w:sz w:val="24"/>
                <w:szCs w:val="24"/>
              </w:rPr>
            </w:pPr>
            <w:r>
              <w:rPr>
                <w:sz w:val="22"/>
                <w:szCs w:val="24"/>
              </w:rPr>
              <w:t>- Lưu: VT.</w:t>
            </w:r>
          </w:p>
        </w:tc>
        <w:tc>
          <w:tcPr>
            <w:tcW w:w="603" w:type="dxa"/>
          </w:tcPr>
          <w:p w:rsidR="001F4EA8" w:rsidRDefault="001F4EA8" w:rsidP="002B1321">
            <w:pPr>
              <w:spacing w:after="0" w:line="240" w:lineRule="auto"/>
              <w:jc w:val="both"/>
              <w:rPr>
                <w:sz w:val="26"/>
                <w:szCs w:val="26"/>
              </w:rPr>
            </w:pPr>
          </w:p>
        </w:tc>
        <w:tc>
          <w:tcPr>
            <w:tcW w:w="4221" w:type="dxa"/>
          </w:tcPr>
          <w:p w:rsidR="001F4EA8" w:rsidRDefault="001F4EA8" w:rsidP="002B1321">
            <w:pPr>
              <w:spacing w:after="0" w:line="240" w:lineRule="auto"/>
              <w:jc w:val="both"/>
              <w:rPr>
                <w:b/>
                <w:sz w:val="26"/>
                <w:szCs w:val="26"/>
              </w:rPr>
            </w:pPr>
            <w:r>
              <w:rPr>
                <w:b/>
                <w:sz w:val="26"/>
                <w:szCs w:val="26"/>
              </w:rPr>
              <w:t xml:space="preserve"> </w:t>
            </w:r>
          </w:p>
          <w:p w:rsidR="001F4EA8" w:rsidRDefault="001F4EA8" w:rsidP="002B1321">
            <w:pPr>
              <w:spacing w:after="0" w:line="240" w:lineRule="auto"/>
              <w:jc w:val="both"/>
              <w:rPr>
                <w:b/>
                <w:sz w:val="26"/>
                <w:szCs w:val="26"/>
              </w:rPr>
            </w:pPr>
          </w:p>
          <w:p w:rsidR="001F4EA8" w:rsidRDefault="001F4EA8" w:rsidP="002B1321">
            <w:pPr>
              <w:spacing w:after="0" w:line="240" w:lineRule="auto"/>
              <w:jc w:val="both"/>
              <w:rPr>
                <w:b/>
                <w:sz w:val="26"/>
                <w:szCs w:val="26"/>
              </w:rPr>
            </w:pPr>
          </w:p>
          <w:p w:rsidR="001F4EA8" w:rsidRDefault="001F4EA8" w:rsidP="002B1321">
            <w:pPr>
              <w:spacing w:after="0" w:line="240" w:lineRule="auto"/>
              <w:jc w:val="both"/>
              <w:rPr>
                <w:b/>
                <w:sz w:val="26"/>
                <w:szCs w:val="26"/>
              </w:rPr>
            </w:pPr>
          </w:p>
          <w:p w:rsidR="001F4EA8" w:rsidRDefault="009A4BE6" w:rsidP="002B1321">
            <w:pPr>
              <w:spacing w:after="0" w:line="240" w:lineRule="auto"/>
              <w:jc w:val="both"/>
              <w:rPr>
                <w:b/>
                <w:szCs w:val="28"/>
              </w:rPr>
            </w:pPr>
            <w:r>
              <w:rPr>
                <w:b/>
              </w:rPr>
              <w:t xml:space="preserve">          </w:t>
            </w:r>
            <w:r w:rsidR="001F4EA8">
              <w:rPr>
                <w:b/>
              </w:rPr>
              <w:t>Nguyễn Thị Kim Cúc</w:t>
            </w:r>
          </w:p>
        </w:tc>
      </w:tr>
    </w:tbl>
    <w:p w:rsidR="001F4EA8" w:rsidRDefault="001F4EA8" w:rsidP="002B1321">
      <w:pPr>
        <w:shd w:val="clear" w:color="auto" w:fill="FAFAFA"/>
        <w:spacing w:after="0" w:line="240" w:lineRule="auto"/>
        <w:jc w:val="both"/>
        <w:rPr>
          <w:rFonts w:ascii="Lucida Bright" w:hAnsi="Lucida Bright" w:cs="Arial"/>
          <w:color w:val="666666"/>
          <w:sz w:val="21"/>
          <w:szCs w:val="21"/>
          <w:lang w:eastAsia="ko-KR"/>
        </w:rPr>
      </w:pPr>
    </w:p>
    <w:p w:rsidR="00F23612" w:rsidRDefault="00F23612" w:rsidP="002B1321">
      <w:pPr>
        <w:widowControl w:val="0"/>
        <w:autoSpaceDE w:val="0"/>
        <w:autoSpaceDN w:val="0"/>
        <w:spacing w:after="0" w:line="240" w:lineRule="auto"/>
        <w:ind w:right="447" w:firstLine="720"/>
        <w:jc w:val="both"/>
        <w:rPr>
          <w:rFonts w:eastAsia="Times New Roman" w:cs="Times New Roman"/>
          <w:szCs w:val="28"/>
        </w:rPr>
      </w:pPr>
    </w:p>
    <w:sectPr w:rsidR="00F23612" w:rsidSect="002B1321">
      <w:pgSz w:w="11907" w:h="16840" w:code="9"/>
      <w:pgMar w:top="851" w:right="1134"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BA7" w:rsidRDefault="008E4BA7" w:rsidP="00E02CE7">
      <w:pPr>
        <w:spacing w:after="0" w:line="240" w:lineRule="auto"/>
      </w:pPr>
      <w:r>
        <w:separator/>
      </w:r>
    </w:p>
  </w:endnote>
  <w:endnote w:type="continuationSeparator" w:id="1">
    <w:p w:rsidR="008E4BA7" w:rsidRDefault="008E4BA7" w:rsidP="00E02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53525"/>
      <w:docPartObj>
        <w:docPartGallery w:val="Page Numbers (Bottom of Page)"/>
        <w:docPartUnique/>
      </w:docPartObj>
    </w:sdtPr>
    <w:sdtContent>
      <w:p w:rsidR="002B1321" w:rsidRDefault="0008547D">
        <w:pPr>
          <w:pStyle w:val="Footer"/>
          <w:jc w:val="right"/>
        </w:pPr>
        <w:fldSimple w:instr=" PAGE   \* MERGEFORMAT ">
          <w:r w:rsidR="005409DE">
            <w:rPr>
              <w:noProof/>
            </w:rPr>
            <w:t>1</w:t>
          </w:r>
        </w:fldSimple>
      </w:p>
    </w:sdtContent>
  </w:sdt>
  <w:p w:rsidR="002B1321" w:rsidRDefault="002B1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BA7" w:rsidRDefault="008E4BA7" w:rsidP="00E02CE7">
      <w:pPr>
        <w:spacing w:after="0" w:line="240" w:lineRule="auto"/>
      </w:pPr>
      <w:r>
        <w:separator/>
      </w:r>
    </w:p>
  </w:footnote>
  <w:footnote w:type="continuationSeparator" w:id="1">
    <w:p w:rsidR="008E4BA7" w:rsidRDefault="008E4BA7" w:rsidP="00E02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94" w:rsidRDefault="0008547D">
    <w:pPr>
      <w:pStyle w:val="BodyText"/>
      <w:spacing w:line="14" w:lineRule="auto"/>
      <w:rPr>
        <w:sz w:val="20"/>
      </w:rPr>
    </w:pPr>
    <w:r w:rsidRPr="0008547D">
      <w:rPr>
        <w:noProof/>
      </w:rPr>
      <w:pict>
        <v:shapetype id="_x0000_t202" coordsize="21600,21600" o:spt="202" path="m,l,21600r21600,l21600,xe">
          <v:stroke joinstyle="miter"/>
          <v:path gradientshapeok="t" o:connecttype="rect"/>
        </v:shapetype>
        <v:shape id="Text Box 1" o:spid="_x0000_s2049" type="#_x0000_t202" style="position:absolute;margin-left:308.95pt;margin-top:18.4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gChRj3gAAAAkBAAAP&#10;AAAAZHJzL2Rvd25yZXYueG1sTI/BTsMwDIbvSLxDZCRuLClDgXVNpwnBCQnRlcOOaZO10RqnNNlW&#10;3h5zgpNt+dPvz8Vm9gM72ym6gAqyhQBmsQ3GYafgs369ewIWk0ajh4BWwbeNsCmvrwqdm3DByp53&#10;qWMUgjHXCvqUxpzz2PbW67gIo0XaHcLkdaJx6riZ9IXC/cDvhZDca4d0odejfe5te9ydvILtHqsX&#10;9/XefFSHytX1SuCbPCp1ezNv18CSndMfDL/6pA4lOTXhhCayQYHMHleEKlhKqgTIhywD1lCzFMDL&#10;gv//oPwBAAD//wMAUEsBAi0AFAAGAAgAAAAhALaDOJL+AAAA4QEAABMAAAAAAAAAAAAAAAAAAAAA&#10;AFtDb250ZW50X1R5cGVzXS54bWxQSwECLQAUAAYACAAAACEAOP0h/9YAAACUAQAACwAAAAAAAAAA&#10;AAAAAAAvAQAAX3JlbHMvLnJlbHNQSwECLQAUAAYACAAAACEAU7WKUqoCAACoBQAADgAAAAAAAAAA&#10;AAAAAAAuAgAAZHJzL2Uyb0RvYy54bWxQSwECLQAUAAYACAAAACEAoAoUY94AAAAJAQAADwAAAAAA&#10;AAAAAAAAAAAEBQAAZHJzL2Rvd25yZXYueG1sUEsFBgAAAAAEAAQA8wAAAA8GAAAAAA==&#10;" filled="f" stroked="f">
          <v:textbox style="mso-next-textbox:#Text Box 1" inset="0,0,0,0">
            <w:txbxContent>
              <w:p w:rsidR="006F6194" w:rsidRDefault="008E4BA7">
                <w:pPr>
                  <w:spacing w:line="245" w:lineRule="exact"/>
                  <w:ind w:left="60"/>
                  <w:rPr>
                    <w:rFonts w:ascii="Carlito"/>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9D634A1"/>
    <w:multiLevelType w:val="hybridMultilevel"/>
    <w:tmpl w:val="770CAAF8"/>
    <w:lvl w:ilvl="0" w:tplc="819E2EF6">
      <w:numFmt w:val="bullet"/>
      <w:lvlText w:val="-"/>
      <w:lvlJc w:val="left"/>
      <w:pPr>
        <w:ind w:left="662" w:hanging="164"/>
      </w:pPr>
      <w:rPr>
        <w:rFonts w:ascii="Times New Roman" w:eastAsia="Times New Roman" w:hAnsi="Times New Roman" w:cs="Times New Roman" w:hint="default"/>
        <w:w w:val="100"/>
        <w:sz w:val="28"/>
        <w:szCs w:val="28"/>
        <w:lang w:eastAsia="en-US" w:bidi="ar-SA"/>
      </w:rPr>
    </w:lvl>
    <w:lvl w:ilvl="1" w:tplc="FEDE38B8">
      <w:numFmt w:val="bullet"/>
      <w:lvlText w:val="•"/>
      <w:lvlJc w:val="left"/>
      <w:pPr>
        <w:ind w:left="1608" w:hanging="164"/>
      </w:pPr>
      <w:rPr>
        <w:rFonts w:hint="default"/>
        <w:lang w:eastAsia="en-US" w:bidi="ar-SA"/>
      </w:rPr>
    </w:lvl>
    <w:lvl w:ilvl="2" w:tplc="3CA6FDB2">
      <w:numFmt w:val="bullet"/>
      <w:lvlText w:val="•"/>
      <w:lvlJc w:val="left"/>
      <w:pPr>
        <w:ind w:left="2549" w:hanging="164"/>
      </w:pPr>
      <w:rPr>
        <w:rFonts w:hint="default"/>
        <w:lang w:eastAsia="en-US" w:bidi="ar-SA"/>
      </w:rPr>
    </w:lvl>
    <w:lvl w:ilvl="3" w:tplc="5B309224">
      <w:numFmt w:val="bullet"/>
      <w:lvlText w:val="•"/>
      <w:lvlJc w:val="left"/>
      <w:pPr>
        <w:ind w:left="3489" w:hanging="164"/>
      </w:pPr>
      <w:rPr>
        <w:rFonts w:hint="default"/>
        <w:lang w:eastAsia="en-US" w:bidi="ar-SA"/>
      </w:rPr>
    </w:lvl>
    <w:lvl w:ilvl="4" w:tplc="FEF21864">
      <w:numFmt w:val="bullet"/>
      <w:lvlText w:val="•"/>
      <w:lvlJc w:val="left"/>
      <w:pPr>
        <w:ind w:left="4430" w:hanging="164"/>
      </w:pPr>
      <w:rPr>
        <w:rFonts w:hint="default"/>
        <w:lang w:eastAsia="en-US" w:bidi="ar-SA"/>
      </w:rPr>
    </w:lvl>
    <w:lvl w:ilvl="5" w:tplc="3C0613E8">
      <w:numFmt w:val="bullet"/>
      <w:lvlText w:val="•"/>
      <w:lvlJc w:val="left"/>
      <w:pPr>
        <w:ind w:left="5371" w:hanging="164"/>
      </w:pPr>
      <w:rPr>
        <w:rFonts w:hint="default"/>
        <w:lang w:eastAsia="en-US" w:bidi="ar-SA"/>
      </w:rPr>
    </w:lvl>
    <w:lvl w:ilvl="6" w:tplc="E8000E68">
      <w:numFmt w:val="bullet"/>
      <w:lvlText w:val="•"/>
      <w:lvlJc w:val="left"/>
      <w:pPr>
        <w:ind w:left="6311" w:hanging="164"/>
      </w:pPr>
      <w:rPr>
        <w:rFonts w:hint="default"/>
        <w:lang w:eastAsia="en-US" w:bidi="ar-SA"/>
      </w:rPr>
    </w:lvl>
    <w:lvl w:ilvl="7" w:tplc="2AA8B7AE">
      <w:numFmt w:val="bullet"/>
      <w:lvlText w:val="•"/>
      <w:lvlJc w:val="left"/>
      <w:pPr>
        <w:ind w:left="7252" w:hanging="164"/>
      </w:pPr>
      <w:rPr>
        <w:rFonts w:hint="default"/>
        <w:lang w:eastAsia="en-US" w:bidi="ar-SA"/>
      </w:rPr>
    </w:lvl>
    <w:lvl w:ilvl="8" w:tplc="3B28F44A">
      <w:numFmt w:val="bullet"/>
      <w:lvlText w:val="•"/>
      <w:lvlJc w:val="left"/>
      <w:pPr>
        <w:ind w:left="8193" w:hanging="164"/>
      </w:pPr>
      <w:rPr>
        <w:rFonts w:hint="default"/>
        <w:lang w:eastAsia="en-US" w:bidi="ar-SA"/>
      </w:rPr>
    </w:lvl>
  </w:abstractNum>
  <w:abstractNum w:abstractNumId="2">
    <w:nsid w:val="2E5650BB"/>
    <w:multiLevelType w:val="hybridMultilevel"/>
    <w:tmpl w:val="348098A6"/>
    <w:lvl w:ilvl="0" w:tplc="C04A59EC">
      <w:start w:val="1"/>
      <w:numFmt w:val="lowerLetter"/>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14690"/>
    <w:multiLevelType w:val="hybridMultilevel"/>
    <w:tmpl w:val="B18269C2"/>
    <w:lvl w:ilvl="0" w:tplc="96E093E4">
      <w:numFmt w:val="bullet"/>
      <w:lvlText w:val="-"/>
      <w:lvlJc w:val="left"/>
      <w:pPr>
        <w:ind w:left="334" w:hanging="168"/>
      </w:pPr>
      <w:rPr>
        <w:rFonts w:ascii="Times New Roman" w:eastAsia="Times New Roman" w:hAnsi="Times New Roman" w:cs="Times New Roman" w:hint="default"/>
        <w:w w:val="100"/>
        <w:sz w:val="28"/>
        <w:szCs w:val="28"/>
        <w:lang w:eastAsia="en-US" w:bidi="ar-SA"/>
      </w:rPr>
    </w:lvl>
    <w:lvl w:ilvl="1" w:tplc="30768A62">
      <w:numFmt w:val="bullet"/>
      <w:lvlText w:val="•"/>
      <w:lvlJc w:val="left"/>
      <w:pPr>
        <w:ind w:left="1280" w:hanging="168"/>
      </w:pPr>
      <w:rPr>
        <w:rFonts w:hint="default"/>
        <w:lang w:eastAsia="en-US" w:bidi="ar-SA"/>
      </w:rPr>
    </w:lvl>
    <w:lvl w:ilvl="2" w:tplc="7862ECC8">
      <w:numFmt w:val="bullet"/>
      <w:lvlText w:val="•"/>
      <w:lvlJc w:val="left"/>
      <w:pPr>
        <w:ind w:left="2221" w:hanging="168"/>
      </w:pPr>
      <w:rPr>
        <w:rFonts w:hint="default"/>
        <w:lang w:eastAsia="en-US" w:bidi="ar-SA"/>
      </w:rPr>
    </w:lvl>
    <w:lvl w:ilvl="3" w:tplc="6DD4F128">
      <w:numFmt w:val="bullet"/>
      <w:lvlText w:val="•"/>
      <w:lvlJc w:val="left"/>
      <w:pPr>
        <w:ind w:left="3161" w:hanging="168"/>
      </w:pPr>
      <w:rPr>
        <w:rFonts w:hint="default"/>
        <w:lang w:eastAsia="en-US" w:bidi="ar-SA"/>
      </w:rPr>
    </w:lvl>
    <w:lvl w:ilvl="4" w:tplc="51326E5E">
      <w:numFmt w:val="bullet"/>
      <w:lvlText w:val="•"/>
      <w:lvlJc w:val="left"/>
      <w:pPr>
        <w:ind w:left="4102" w:hanging="168"/>
      </w:pPr>
      <w:rPr>
        <w:rFonts w:hint="default"/>
        <w:lang w:eastAsia="en-US" w:bidi="ar-SA"/>
      </w:rPr>
    </w:lvl>
    <w:lvl w:ilvl="5" w:tplc="97B697DA">
      <w:numFmt w:val="bullet"/>
      <w:lvlText w:val="•"/>
      <w:lvlJc w:val="left"/>
      <w:pPr>
        <w:ind w:left="5043" w:hanging="168"/>
      </w:pPr>
      <w:rPr>
        <w:rFonts w:hint="default"/>
        <w:lang w:eastAsia="en-US" w:bidi="ar-SA"/>
      </w:rPr>
    </w:lvl>
    <w:lvl w:ilvl="6" w:tplc="124E850E">
      <w:numFmt w:val="bullet"/>
      <w:lvlText w:val="•"/>
      <w:lvlJc w:val="left"/>
      <w:pPr>
        <w:ind w:left="5983" w:hanging="168"/>
      </w:pPr>
      <w:rPr>
        <w:rFonts w:hint="default"/>
        <w:lang w:eastAsia="en-US" w:bidi="ar-SA"/>
      </w:rPr>
    </w:lvl>
    <w:lvl w:ilvl="7" w:tplc="F0161E8E">
      <w:numFmt w:val="bullet"/>
      <w:lvlText w:val="•"/>
      <w:lvlJc w:val="left"/>
      <w:pPr>
        <w:ind w:left="6924" w:hanging="168"/>
      </w:pPr>
      <w:rPr>
        <w:rFonts w:hint="default"/>
        <w:lang w:eastAsia="en-US" w:bidi="ar-SA"/>
      </w:rPr>
    </w:lvl>
    <w:lvl w:ilvl="8" w:tplc="8D684C5A">
      <w:numFmt w:val="bullet"/>
      <w:lvlText w:val="•"/>
      <w:lvlJc w:val="left"/>
      <w:pPr>
        <w:ind w:left="7865" w:hanging="168"/>
      </w:pPr>
      <w:rPr>
        <w:rFonts w:hint="default"/>
        <w:lang w:eastAsia="en-US" w:bidi="ar-SA"/>
      </w:rPr>
    </w:lvl>
  </w:abstractNum>
  <w:abstractNum w:abstractNumId="4">
    <w:nsid w:val="633E07BD"/>
    <w:multiLevelType w:val="hybridMultilevel"/>
    <w:tmpl w:val="A5C86B9A"/>
    <w:lvl w:ilvl="0" w:tplc="E4BA30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3D40AF1"/>
    <w:multiLevelType w:val="hybridMultilevel"/>
    <w:tmpl w:val="FD8A4E9E"/>
    <w:lvl w:ilvl="0" w:tplc="C6EAB144">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F24F81"/>
    <w:multiLevelType w:val="hybridMultilevel"/>
    <w:tmpl w:val="90966B52"/>
    <w:lvl w:ilvl="0" w:tplc="C1AEA51A">
      <w:numFmt w:val="bullet"/>
      <w:lvlText w:val="-"/>
      <w:lvlJc w:val="left"/>
      <w:pPr>
        <w:ind w:left="1686" w:hanging="164"/>
      </w:pPr>
      <w:rPr>
        <w:rFonts w:ascii="Times New Roman" w:eastAsia="Times New Roman" w:hAnsi="Times New Roman" w:cs="Times New Roman" w:hint="default"/>
        <w:w w:val="100"/>
        <w:sz w:val="28"/>
        <w:szCs w:val="28"/>
        <w:lang w:eastAsia="en-US" w:bidi="ar-SA"/>
      </w:rPr>
    </w:lvl>
    <w:lvl w:ilvl="1" w:tplc="4EDE3436">
      <w:numFmt w:val="bullet"/>
      <w:lvlText w:val="•"/>
      <w:lvlJc w:val="left"/>
      <w:pPr>
        <w:ind w:left="2156" w:hanging="164"/>
      </w:pPr>
      <w:rPr>
        <w:rFonts w:hint="default"/>
        <w:lang w:eastAsia="en-US" w:bidi="ar-SA"/>
      </w:rPr>
    </w:lvl>
    <w:lvl w:ilvl="2" w:tplc="8070C754">
      <w:numFmt w:val="bullet"/>
      <w:lvlText w:val="•"/>
      <w:lvlJc w:val="left"/>
      <w:pPr>
        <w:ind w:left="2632" w:hanging="164"/>
      </w:pPr>
      <w:rPr>
        <w:rFonts w:hint="default"/>
        <w:lang w:eastAsia="en-US" w:bidi="ar-SA"/>
      </w:rPr>
    </w:lvl>
    <w:lvl w:ilvl="3" w:tplc="75C22028">
      <w:numFmt w:val="bullet"/>
      <w:lvlText w:val="•"/>
      <w:lvlJc w:val="left"/>
      <w:pPr>
        <w:ind w:left="3108" w:hanging="164"/>
      </w:pPr>
      <w:rPr>
        <w:rFonts w:hint="default"/>
        <w:lang w:eastAsia="en-US" w:bidi="ar-SA"/>
      </w:rPr>
    </w:lvl>
    <w:lvl w:ilvl="4" w:tplc="FE907ED8">
      <w:numFmt w:val="bullet"/>
      <w:lvlText w:val="•"/>
      <w:lvlJc w:val="left"/>
      <w:pPr>
        <w:ind w:left="3584" w:hanging="164"/>
      </w:pPr>
      <w:rPr>
        <w:rFonts w:hint="default"/>
        <w:lang w:eastAsia="en-US" w:bidi="ar-SA"/>
      </w:rPr>
    </w:lvl>
    <w:lvl w:ilvl="5" w:tplc="8796EDF6">
      <w:numFmt w:val="bullet"/>
      <w:lvlText w:val="•"/>
      <w:lvlJc w:val="left"/>
      <w:pPr>
        <w:ind w:left="4060" w:hanging="164"/>
      </w:pPr>
      <w:rPr>
        <w:rFonts w:hint="default"/>
        <w:lang w:eastAsia="en-US" w:bidi="ar-SA"/>
      </w:rPr>
    </w:lvl>
    <w:lvl w:ilvl="6" w:tplc="B6265E0A">
      <w:numFmt w:val="bullet"/>
      <w:lvlText w:val="•"/>
      <w:lvlJc w:val="left"/>
      <w:pPr>
        <w:ind w:left="4536" w:hanging="164"/>
      </w:pPr>
      <w:rPr>
        <w:rFonts w:hint="default"/>
        <w:lang w:eastAsia="en-US" w:bidi="ar-SA"/>
      </w:rPr>
    </w:lvl>
    <w:lvl w:ilvl="7" w:tplc="0EC272AA">
      <w:numFmt w:val="bullet"/>
      <w:lvlText w:val="•"/>
      <w:lvlJc w:val="left"/>
      <w:pPr>
        <w:ind w:left="5012" w:hanging="164"/>
      </w:pPr>
      <w:rPr>
        <w:rFonts w:hint="default"/>
        <w:lang w:eastAsia="en-US" w:bidi="ar-SA"/>
      </w:rPr>
    </w:lvl>
    <w:lvl w:ilvl="8" w:tplc="6B38B2E0">
      <w:numFmt w:val="bullet"/>
      <w:lvlText w:val="•"/>
      <w:lvlJc w:val="left"/>
      <w:pPr>
        <w:ind w:left="5488" w:hanging="164"/>
      </w:pPr>
      <w:rPr>
        <w:rFonts w:hint="default"/>
        <w:lang w:eastAsia="en-US" w:bidi="ar-SA"/>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drawingGridHorizontalSpacing w:val="140"/>
  <w:drawingGridVerticalSpacing w:val="381"/>
  <w:displayHorizontalDrawingGridEvery w:val="2"/>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9C0D65"/>
    <w:rsid w:val="000119BD"/>
    <w:rsid w:val="00025BB6"/>
    <w:rsid w:val="00072CE1"/>
    <w:rsid w:val="0008547D"/>
    <w:rsid w:val="000864B2"/>
    <w:rsid w:val="000D5673"/>
    <w:rsid w:val="0010641B"/>
    <w:rsid w:val="00142161"/>
    <w:rsid w:val="0019643D"/>
    <w:rsid w:val="001A0A8A"/>
    <w:rsid w:val="001B2B7E"/>
    <w:rsid w:val="001C6203"/>
    <w:rsid w:val="001F4EA8"/>
    <w:rsid w:val="0022639D"/>
    <w:rsid w:val="002457BF"/>
    <w:rsid w:val="002972EB"/>
    <w:rsid w:val="002B1321"/>
    <w:rsid w:val="002B49E5"/>
    <w:rsid w:val="003164CA"/>
    <w:rsid w:val="00350CF3"/>
    <w:rsid w:val="003612D2"/>
    <w:rsid w:val="003954C4"/>
    <w:rsid w:val="003E0D1B"/>
    <w:rsid w:val="003F7F40"/>
    <w:rsid w:val="00411C1C"/>
    <w:rsid w:val="00431AEC"/>
    <w:rsid w:val="004453D3"/>
    <w:rsid w:val="004627BA"/>
    <w:rsid w:val="004A7A9B"/>
    <w:rsid w:val="005409DE"/>
    <w:rsid w:val="0055017B"/>
    <w:rsid w:val="00563F1E"/>
    <w:rsid w:val="005B195B"/>
    <w:rsid w:val="005D07F4"/>
    <w:rsid w:val="005F505C"/>
    <w:rsid w:val="00611647"/>
    <w:rsid w:val="00613A69"/>
    <w:rsid w:val="0066726F"/>
    <w:rsid w:val="006A71B8"/>
    <w:rsid w:val="007264A1"/>
    <w:rsid w:val="00763419"/>
    <w:rsid w:val="0077031F"/>
    <w:rsid w:val="00782A89"/>
    <w:rsid w:val="00783063"/>
    <w:rsid w:val="00845AE3"/>
    <w:rsid w:val="00846452"/>
    <w:rsid w:val="008B2BD9"/>
    <w:rsid w:val="008D3990"/>
    <w:rsid w:val="008E4BA7"/>
    <w:rsid w:val="008E6296"/>
    <w:rsid w:val="008F3BA2"/>
    <w:rsid w:val="008F58DE"/>
    <w:rsid w:val="008F6C38"/>
    <w:rsid w:val="00903142"/>
    <w:rsid w:val="0091605A"/>
    <w:rsid w:val="00946EBB"/>
    <w:rsid w:val="00977EF4"/>
    <w:rsid w:val="00990479"/>
    <w:rsid w:val="00990FF8"/>
    <w:rsid w:val="009A4BE6"/>
    <w:rsid w:val="009A5DB1"/>
    <w:rsid w:val="009C0D65"/>
    <w:rsid w:val="009E12A6"/>
    <w:rsid w:val="00A43187"/>
    <w:rsid w:val="00A4537A"/>
    <w:rsid w:val="00AE7EAF"/>
    <w:rsid w:val="00BC58FF"/>
    <w:rsid w:val="00C10D83"/>
    <w:rsid w:val="00C13256"/>
    <w:rsid w:val="00C17CBA"/>
    <w:rsid w:val="00C423EF"/>
    <w:rsid w:val="00C729CA"/>
    <w:rsid w:val="00CB5270"/>
    <w:rsid w:val="00CB6E29"/>
    <w:rsid w:val="00CD6187"/>
    <w:rsid w:val="00D749D9"/>
    <w:rsid w:val="00D77FFB"/>
    <w:rsid w:val="00DC08D9"/>
    <w:rsid w:val="00E02CE7"/>
    <w:rsid w:val="00E42D3B"/>
    <w:rsid w:val="00E57AC1"/>
    <w:rsid w:val="00E6625F"/>
    <w:rsid w:val="00E73F92"/>
    <w:rsid w:val="00E904D7"/>
    <w:rsid w:val="00EC2382"/>
    <w:rsid w:val="00EE68DA"/>
    <w:rsid w:val="00EF7C14"/>
    <w:rsid w:val="00F23612"/>
    <w:rsid w:val="00F24D70"/>
    <w:rsid w:val="00F272D3"/>
    <w:rsid w:val="00F55EFE"/>
    <w:rsid w:val="00FC6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C0D65"/>
    <w:pPr>
      <w:spacing w:after="120"/>
    </w:pPr>
  </w:style>
  <w:style w:type="character" w:customStyle="1" w:styleId="BodyTextChar">
    <w:name w:val="Body Text Char"/>
    <w:basedOn w:val="DefaultParagraphFont"/>
    <w:link w:val="BodyText"/>
    <w:uiPriority w:val="99"/>
    <w:semiHidden/>
    <w:rsid w:val="009C0D65"/>
  </w:style>
  <w:style w:type="table" w:styleId="TableGrid">
    <w:name w:val="Table Grid"/>
    <w:basedOn w:val="TableNormal"/>
    <w:uiPriority w:val="59"/>
    <w:rsid w:val="009C0D6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9C0D65"/>
    <w:pPr>
      <w:ind w:left="720"/>
      <w:contextualSpacing/>
    </w:pPr>
  </w:style>
  <w:style w:type="paragraph" w:styleId="Header">
    <w:name w:val="header"/>
    <w:basedOn w:val="Normal"/>
    <w:link w:val="HeaderChar"/>
    <w:uiPriority w:val="99"/>
    <w:semiHidden/>
    <w:unhideWhenUsed/>
    <w:rsid w:val="002B13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321"/>
  </w:style>
  <w:style w:type="paragraph" w:styleId="Footer">
    <w:name w:val="footer"/>
    <w:basedOn w:val="Normal"/>
    <w:link w:val="FooterChar"/>
    <w:uiPriority w:val="99"/>
    <w:unhideWhenUsed/>
    <w:rsid w:val="002B1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C0D65"/>
    <w:pPr>
      <w:spacing w:after="120"/>
    </w:pPr>
  </w:style>
  <w:style w:type="character" w:customStyle="1" w:styleId="BodyTextChar">
    <w:name w:val="Body Text Char"/>
    <w:basedOn w:val="DefaultParagraphFont"/>
    <w:link w:val="BodyText"/>
    <w:uiPriority w:val="99"/>
    <w:semiHidden/>
    <w:rsid w:val="009C0D65"/>
  </w:style>
  <w:style w:type="table" w:styleId="TableGrid">
    <w:name w:val="Table Grid"/>
    <w:basedOn w:val="TableNormal"/>
    <w:uiPriority w:val="59"/>
    <w:rsid w:val="009C0D6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9C0D65"/>
    <w:pPr>
      <w:ind w:left="720"/>
      <w:contextualSpacing/>
    </w:pPr>
  </w:style>
</w:styles>
</file>

<file path=word/webSettings.xml><?xml version="1.0" encoding="utf-8"?>
<w:webSettings xmlns:r="http://schemas.openxmlformats.org/officeDocument/2006/relationships" xmlns:w="http://schemas.openxmlformats.org/wordprocessingml/2006/main">
  <w:divs>
    <w:div w:id="225263723">
      <w:bodyDiv w:val="1"/>
      <w:marLeft w:val="0"/>
      <w:marRight w:val="0"/>
      <w:marTop w:val="0"/>
      <w:marBottom w:val="0"/>
      <w:divBdr>
        <w:top w:val="none" w:sz="0" w:space="0" w:color="auto"/>
        <w:left w:val="none" w:sz="0" w:space="0" w:color="auto"/>
        <w:bottom w:val="none" w:sz="0" w:space="0" w:color="auto"/>
        <w:right w:val="none" w:sz="0" w:space="0" w:color="auto"/>
      </w:divBdr>
    </w:div>
    <w:div w:id="1360273978">
      <w:bodyDiv w:val="1"/>
      <w:marLeft w:val="0"/>
      <w:marRight w:val="0"/>
      <w:marTop w:val="0"/>
      <w:marBottom w:val="0"/>
      <w:divBdr>
        <w:top w:val="none" w:sz="0" w:space="0" w:color="auto"/>
        <w:left w:val="none" w:sz="0" w:space="0" w:color="auto"/>
        <w:bottom w:val="none" w:sz="0" w:space="0" w:color="auto"/>
        <w:right w:val="none" w:sz="0" w:space="0" w:color="auto"/>
      </w:divBdr>
    </w:div>
    <w:div w:id="18554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Mobile: 0936.922.883</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ADMINS</cp:lastModifiedBy>
  <cp:revision>7</cp:revision>
  <cp:lastPrinted>2020-05-04T08:04:00Z</cp:lastPrinted>
  <dcterms:created xsi:type="dcterms:W3CDTF">2020-05-04T02:53:00Z</dcterms:created>
  <dcterms:modified xsi:type="dcterms:W3CDTF">2020-05-07T03:21:00Z</dcterms:modified>
</cp:coreProperties>
</file>